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B8" w:rsidRPr="00841206" w:rsidRDefault="005057BA" w:rsidP="009578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 w:rsidRPr="0084120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Описание</w:t>
      </w:r>
      <w:r w:rsidR="00C41669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 модели</w:t>
      </w:r>
    </w:p>
    <w:p w:rsidR="005057BA" w:rsidRPr="00841206" w:rsidRDefault="005057BA" w:rsidP="005057BA">
      <w:pPr>
        <w:spacing w:after="0" w:line="240" w:lineRule="auto"/>
        <w:contextualSpacing/>
        <w:jc w:val="center"/>
        <w:rPr>
          <w:rFonts w:ascii="Times New Roman" w:eastAsia="+mj-ea" w:hAnsi="Times New Roman" w:cs="Times New Roman"/>
          <w:b/>
          <w:bCs/>
          <w:i/>
          <w:iCs/>
          <w:kern w:val="24"/>
          <w:sz w:val="24"/>
          <w:szCs w:val="24"/>
        </w:rPr>
      </w:pPr>
      <w:r w:rsidRPr="00841206">
        <w:rPr>
          <w:rFonts w:ascii="Times New Roman" w:eastAsia="+mj-ea" w:hAnsi="Times New Roman" w:cs="Times New Roman"/>
          <w:b/>
          <w:bCs/>
          <w:i/>
          <w:iCs/>
          <w:kern w:val="24"/>
          <w:sz w:val="24"/>
          <w:szCs w:val="24"/>
        </w:rPr>
        <w:t xml:space="preserve"> организации проектно-исследовательской деятельности </w:t>
      </w:r>
    </w:p>
    <w:p w:rsidR="00357DC1" w:rsidRPr="00841206" w:rsidRDefault="00C41669" w:rsidP="005057BA">
      <w:pPr>
        <w:spacing w:after="0" w:line="240" w:lineRule="auto"/>
        <w:contextualSpacing/>
        <w:jc w:val="center"/>
        <w:rPr>
          <w:rFonts w:ascii="Times New Roman" w:eastAsia="+mj-ea" w:hAnsi="Times New Roman" w:cs="Times New Roman"/>
          <w:b/>
          <w:bCs/>
          <w:i/>
          <w:iCs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/>
          <w:bCs/>
          <w:i/>
          <w:iCs/>
          <w:kern w:val="24"/>
          <w:sz w:val="24"/>
          <w:szCs w:val="24"/>
        </w:rPr>
        <w:t>МАОУ СШ № 115 в рамках ФГОС</w:t>
      </w:r>
      <w:bookmarkStart w:id="0" w:name="_GoBack"/>
      <w:bookmarkEnd w:id="0"/>
    </w:p>
    <w:p w:rsidR="005057BA" w:rsidRPr="00841206" w:rsidRDefault="005057BA" w:rsidP="005057BA">
      <w:pPr>
        <w:spacing w:after="0" w:line="240" w:lineRule="auto"/>
        <w:contextualSpacing/>
        <w:jc w:val="center"/>
        <w:rPr>
          <w:rFonts w:ascii="Arial" w:eastAsia="Calibri" w:hAnsi="Arial" w:cs="Arial"/>
          <w:b/>
          <w:i/>
          <w:sz w:val="24"/>
          <w:szCs w:val="24"/>
          <w:shd w:val="clear" w:color="auto" w:fill="FFFFFF"/>
        </w:rPr>
      </w:pPr>
    </w:p>
    <w:p w:rsidR="008763D9" w:rsidRPr="00841206" w:rsidRDefault="00642191" w:rsidP="00C37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06">
        <w:rPr>
          <w:rFonts w:ascii="Times New Roman" w:hAnsi="Times New Roman" w:cs="Times New Roman"/>
          <w:sz w:val="24"/>
          <w:szCs w:val="24"/>
        </w:rPr>
        <w:t>Инструментом реализации политики государства в сфере образования являются стандарты. Они отражают требования к выпускникам школ в соответствии с теми изменениями, которые происходят в жизни человека и общества. Основой федеральных государственных образовательных стандартов является системно-</w:t>
      </w:r>
      <w:proofErr w:type="spellStart"/>
      <w:r w:rsidRPr="0084120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41206">
        <w:rPr>
          <w:rFonts w:ascii="Times New Roman" w:hAnsi="Times New Roman" w:cs="Times New Roman"/>
          <w:sz w:val="24"/>
          <w:szCs w:val="24"/>
        </w:rPr>
        <w:t xml:space="preserve"> подход, обеспечивающий активную учебно-познавательную деятельность обучающихся. Согласно требованиям ФГОС для обучающихся должны создаваться условия</w:t>
      </w:r>
      <w:r w:rsidR="001B7565" w:rsidRPr="00841206">
        <w:rPr>
          <w:rFonts w:ascii="Times New Roman" w:hAnsi="Times New Roman" w:cs="Times New Roman"/>
          <w:sz w:val="24"/>
          <w:szCs w:val="24"/>
        </w:rPr>
        <w:t>: для познавательных и социальных практик;</w:t>
      </w:r>
      <w:r w:rsidRPr="00841206">
        <w:rPr>
          <w:rFonts w:ascii="Times New Roman" w:hAnsi="Times New Roman" w:cs="Times New Roman"/>
          <w:sz w:val="24"/>
          <w:szCs w:val="24"/>
        </w:rPr>
        <w:t xml:space="preserve"> </w:t>
      </w:r>
      <w:r w:rsidR="001B7565" w:rsidRPr="00841206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841206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и осуществлять учебную деятельность</w:t>
      </w:r>
      <w:r w:rsidR="001B7565" w:rsidRPr="00841206">
        <w:rPr>
          <w:rFonts w:ascii="Times New Roman" w:hAnsi="Times New Roman" w:cs="Times New Roman"/>
          <w:sz w:val="24"/>
          <w:szCs w:val="24"/>
        </w:rPr>
        <w:t>, а также   организации</w:t>
      </w:r>
      <w:r w:rsidRPr="00841206">
        <w:rPr>
          <w:rFonts w:ascii="Times New Roman" w:hAnsi="Times New Roman" w:cs="Times New Roman"/>
          <w:sz w:val="24"/>
          <w:szCs w:val="24"/>
        </w:rPr>
        <w:t xml:space="preserve"> учебного сотрудничества с педагогами и сверстниками. </w:t>
      </w:r>
      <w:r w:rsidR="001B7565" w:rsidRPr="00841206">
        <w:rPr>
          <w:rFonts w:ascii="Times New Roman" w:hAnsi="Times New Roman" w:cs="Times New Roman"/>
          <w:sz w:val="24"/>
          <w:szCs w:val="24"/>
        </w:rPr>
        <w:t xml:space="preserve">Один </w:t>
      </w:r>
      <w:r w:rsidR="003E5AA1" w:rsidRPr="00841206">
        <w:rPr>
          <w:rFonts w:ascii="Times New Roman" w:hAnsi="Times New Roman" w:cs="Times New Roman"/>
          <w:sz w:val="24"/>
          <w:szCs w:val="24"/>
        </w:rPr>
        <w:t>из акцентов</w:t>
      </w:r>
      <w:r w:rsidRPr="00841206">
        <w:rPr>
          <w:rFonts w:ascii="Times New Roman" w:hAnsi="Times New Roman" w:cs="Times New Roman"/>
          <w:sz w:val="24"/>
          <w:szCs w:val="24"/>
        </w:rPr>
        <w:t xml:space="preserve"> на вовлечение учащ</w:t>
      </w:r>
      <w:r w:rsidR="001B7565" w:rsidRPr="00841206">
        <w:rPr>
          <w:rFonts w:ascii="Times New Roman" w:hAnsi="Times New Roman" w:cs="Times New Roman"/>
          <w:sz w:val="24"/>
          <w:szCs w:val="24"/>
        </w:rPr>
        <w:t>ихся в</w:t>
      </w:r>
      <w:r w:rsidRPr="00841206">
        <w:rPr>
          <w:rFonts w:ascii="Times New Roman" w:hAnsi="Times New Roman" w:cs="Times New Roman"/>
          <w:sz w:val="24"/>
          <w:szCs w:val="24"/>
        </w:rPr>
        <w:t xml:space="preserve"> проектную деятельность, так как именно проектная деятельность «признана наиболее эффективным способам построения образования, направленного на </w:t>
      </w:r>
      <w:r w:rsidR="001B7565" w:rsidRPr="00841206">
        <w:rPr>
          <w:rFonts w:ascii="Times New Roman" w:hAnsi="Times New Roman" w:cs="Times New Roman"/>
          <w:sz w:val="24"/>
          <w:szCs w:val="24"/>
        </w:rPr>
        <w:t>развитие активной личности»</w:t>
      </w:r>
      <w:r w:rsidRPr="00841206">
        <w:rPr>
          <w:rFonts w:ascii="Times New Roman" w:hAnsi="Times New Roman" w:cs="Times New Roman"/>
          <w:sz w:val="24"/>
          <w:szCs w:val="24"/>
        </w:rPr>
        <w:t xml:space="preserve">. </w:t>
      </w:r>
      <w:r w:rsidR="008763D9" w:rsidRPr="00841206">
        <w:rPr>
          <w:rFonts w:ascii="Times New Roman" w:hAnsi="Times New Roman" w:cs="Times New Roman"/>
          <w:sz w:val="24"/>
          <w:szCs w:val="24"/>
        </w:rPr>
        <w:t>Соответственно,</w:t>
      </w:r>
      <w:r w:rsidR="001B7565" w:rsidRPr="00841206">
        <w:rPr>
          <w:rFonts w:ascii="Times New Roman" w:hAnsi="Times New Roman" w:cs="Times New Roman"/>
          <w:sz w:val="24"/>
          <w:szCs w:val="24"/>
        </w:rPr>
        <w:t xml:space="preserve"> для того, чтобы </w:t>
      </w:r>
      <w:r w:rsidR="008763D9" w:rsidRPr="00841206">
        <w:rPr>
          <w:rFonts w:ascii="Times New Roman" w:hAnsi="Times New Roman" w:cs="Times New Roman"/>
          <w:sz w:val="24"/>
          <w:szCs w:val="24"/>
        </w:rPr>
        <w:t>решать задачи</w:t>
      </w:r>
      <w:r w:rsidRPr="00841206">
        <w:rPr>
          <w:rFonts w:ascii="Times New Roman" w:hAnsi="Times New Roman" w:cs="Times New Roman"/>
          <w:sz w:val="24"/>
          <w:szCs w:val="24"/>
        </w:rPr>
        <w:t xml:space="preserve"> современного образования, </w:t>
      </w:r>
      <w:r w:rsidR="001B7565" w:rsidRPr="00841206">
        <w:rPr>
          <w:rFonts w:ascii="Times New Roman" w:hAnsi="Times New Roman" w:cs="Times New Roman"/>
          <w:sz w:val="24"/>
          <w:szCs w:val="24"/>
        </w:rPr>
        <w:t xml:space="preserve">необходимо помочь выпускникам </w:t>
      </w:r>
      <w:r w:rsidR="008763D9" w:rsidRPr="00841206">
        <w:rPr>
          <w:rFonts w:ascii="Times New Roman" w:hAnsi="Times New Roman" w:cs="Times New Roman"/>
          <w:sz w:val="24"/>
          <w:szCs w:val="24"/>
        </w:rPr>
        <w:t>научиться решать проблемы</w:t>
      </w:r>
      <w:r w:rsidR="001B7565" w:rsidRPr="00841206">
        <w:rPr>
          <w:rFonts w:ascii="Times New Roman" w:hAnsi="Times New Roman" w:cs="Times New Roman"/>
          <w:sz w:val="24"/>
          <w:szCs w:val="24"/>
        </w:rPr>
        <w:t xml:space="preserve">, </w:t>
      </w:r>
      <w:r w:rsidR="003E5AA1" w:rsidRPr="00841206">
        <w:rPr>
          <w:rFonts w:ascii="Times New Roman" w:hAnsi="Times New Roman" w:cs="Times New Roman"/>
          <w:sz w:val="24"/>
          <w:szCs w:val="24"/>
        </w:rPr>
        <w:t>которые связанны</w:t>
      </w:r>
      <w:r w:rsidRPr="00841206">
        <w:rPr>
          <w:rFonts w:ascii="Times New Roman" w:hAnsi="Times New Roman" w:cs="Times New Roman"/>
          <w:sz w:val="24"/>
          <w:szCs w:val="24"/>
        </w:rPr>
        <w:t xml:space="preserve"> с выполнением будущей социальной роли; сформировать у них ключевые компетентности, обладающие универсальным значением для различ</w:t>
      </w:r>
      <w:r w:rsidR="001B7565" w:rsidRPr="00841206">
        <w:rPr>
          <w:rFonts w:ascii="Times New Roman" w:hAnsi="Times New Roman" w:cs="Times New Roman"/>
          <w:sz w:val="24"/>
          <w:szCs w:val="24"/>
        </w:rPr>
        <w:t xml:space="preserve">ных видов деятельности. Обучающиеся должны приобрести навыки поиска, анализа, </w:t>
      </w:r>
      <w:r w:rsidRPr="00841206">
        <w:rPr>
          <w:rFonts w:ascii="Times New Roman" w:hAnsi="Times New Roman" w:cs="Times New Roman"/>
          <w:sz w:val="24"/>
          <w:szCs w:val="24"/>
        </w:rPr>
        <w:t>обработки информации, реше</w:t>
      </w:r>
      <w:r w:rsidR="001B7565" w:rsidRPr="00841206">
        <w:rPr>
          <w:rFonts w:ascii="Times New Roman" w:hAnsi="Times New Roman" w:cs="Times New Roman"/>
          <w:sz w:val="24"/>
          <w:szCs w:val="24"/>
        </w:rPr>
        <w:t>ния проблем, принятия решений, и обладать</w:t>
      </w:r>
      <w:r w:rsidRPr="00841206">
        <w:rPr>
          <w:rFonts w:ascii="Times New Roman" w:hAnsi="Times New Roman" w:cs="Times New Roman"/>
          <w:sz w:val="24"/>
          <w:szCs w:val="24"/>
        </w:rPr>
        <w:t xml:space="preserve"> навыками </w:t>
      </w:r>
      <w:proofErr w:type="spellStart"/>
      <w:r w:rsidRPr="00841206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841206">
        <w:rPr>
          <w:rFonts w:ascii="Times New Roman" w:hAnsi="Times New Roman" w:cs="Times New Roman"/>
          <w:sz w:val="24"/>
          <w:szCs w:val="24"/>
        </w:rPr>
        <w:t>, сотрудничества, измерений.</w:t>
      </w:r>
    </w:p>
    <w:p w:rsidR="00F706FC" w:rsidRPr="00841206" w:rsidRDefault="001B7565" w:rsidP="00876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06">
        <w:rPr>
          <w:rFonts w:ascii="Times New Roman" w:hAnsi="Times New Roman" w:cs="Times New Roman"/>
          <w:sz w:val="24"/>
          <w:szCs w:val="24"/>
        </w:rPr>
        <w:t>За основу</w:t>
      </w:r>
      <w:r w:rsidR="002472DC" w:rsidRPr="00841206">
        <w:rPr>
          <w:rFonts w:ascii="Times New Roman" w:hAnsi="Times New Roman" w:cs="Times New Roman"/>
          <w:sz w:val="24"/>
          <w:szCs w:val="24"/>
        </w:rPr>
        <w:t xml:space="preserve"> разработки</w:t>
      </w:r>
      <w:r w:rsidR="002472DC" w:rsidRPr="00841206">
        <w:rPr>
          <w:rFonts w:ascii="Times New Roman" w:eastAsia="+mj-ea" w:hAnsi="Times New Roman" w:cs="Times New Roman"/>
          <w:b/>
          <w:bCs/>
          <w:i/>
          <w:iCs/>
          <w:kern w:val="24"/>
          <w:sz w:val="24"/>
          <w:szCs w:val="24"/>
        </w:rPr>
        <w:t xml:space="preserve"> «</w:t>
      </w:r>
      <w:r w:rsidR="002472DC" w:rsidRPr="00841206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Модель организации проектно-исследовательской деятельности МАОУ СШ № 115 в рамках ФГОС» была взята одна из моделей, предложенных </w:t>
      </w:r>
      <w:proofErr w:type="spellStart"/>
      <w:r w:rsidR="002472DC" w:rsidRPr="00841206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Брашко</w:t>
      </w:r>
      <w:proofErr w:type="spellEnd"/>
      <w:r w:rsidR="002472DC" w:rsidRPr="00841206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 Е.В. </w:t>
      </w:r>
      <w:r w:rsidR="003F4ADC" w:rsidRPr="00841206">
        <w:rPr>
          <w:rFonts w:ascii="Times New Roman" w:hAnsi="Times New Roman" w:cs="Times New Roman"/>
          <w:sz w:val="24"/>
          <w:szCs w:val="24"/>
        </w:rPr>
        <w:t>ФГБОУ ВО «Уральский государственный педагогический университет»</w:t>
      </w:r>
      <w:r w:rsidR="00F706FC" w:rsidRPr="008412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0"/>
      </w:tblGrid>
      <w:tr w:rsidR="009578B2" w:rsidTr="009578B2">
        <w:tc>
          <w:tcPr>
            <w:tcW w:w="9740" w:type="dxa"/>
          </w:tcPr>
          <w:p w:rsidR="009578B2" w:rsidRDefault="009578B2" w:rsidP="008763D9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  <w:lang w:eastAsia="ru-RU"/>
              </w:rPr>
              <w:drawing>
                <wp:inline distT="0" distB="0" distL="0" distR="0" wp14:anchorId="72A83E5F">
                  <wp:extent cx="6088380" cy="4666343"/>
                  <wp:effectExtent l="0" t="0" r="762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153" cy="4788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6F0" w:rsidRDefault="008A26F0" w:rsidP="00C858D8">
      <w:pPr>
        <w:spacing w:after="0" w:line="240" w:lineRule="auto"/>
        <w:jc w:val="both"/>
      </w:pPr>
    </w:p>
    <w:p w:rsidR="00A61738" w:rsidRPr="00841206" w:rsidRDefault="00A61738" w:rsidP="00876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206">
        <w:rPr>
          <w:rFonts w:ascii="Times New Roman" w:hAnsi="Times New Roman" w:cs="Times New Roman"/>
          <w:sz w:val="24"/>
          <w:szCs w:val="24"/>
        </w:rPr>
        <w:t xml:space="preserve">Основные понятия, входящие в </w:t>
      </w:r>
      <w:r w:rsidRPr="00841206">
        <w:rPr>
          <w:rFonts w:ascii="Times New Roman" w:eastAsia="+mj-ea" w:hAnsi="Times New Roman" w:cs="Times New Roman"/>
          <w:b/>
          <w:bCs/>
          <w:i/>
          <w:iCs/>
          <w:kern w:val="24"/>
          <w:sz w:val="24"/>
          <w:szCs w:val="24"/>
        </w:rPr>
        <w:t>«</w:t>
      </w:r>
      <w:r w:rsidRPr="00841206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Модель организации проектно-исследовательской деятельности МАОУ СШ № 115 в рамках ФГОС»</w:t>
      </w:r>
      <w:r w:rsidRPr="00841206">
        <w:rPr>
          <w:rFonts w:ascii="Times New Roman" w:hAnsi="Times New Roman" w:cs="Times New Roman"/>
          <w:sz w:val="24"/>
          <w:szCs w:val="24"/>
        </w:rPr>
        <w:t>:</w:t>
      </w:r>
    </w:p>
    <w:p w:rsidR="007D1227" w:rsidRPr="00841206" w:rsidRDefault="007D1227" w:rsidP="00876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1738" w:rsidRPr="00841206" w:rsidRDefault="00467115" w:rsidP="00E24D41">
      <w:pPr>
        <w:pStyle w:val="a7"/>
        <w:numPr>
          <w:ilvl w:val="0"/>
          <w:numId w:val="40"/>
        </w:numPr>
        <w:spacing w:after="200" w:line="276" w:lineRule="auto"/>
        <w:rPr>
          <w:i/>
          <w:iCs/>
          <w:sz w:val="24"/>
          <w:szCs w:val="24"/>
          <w:shd w:val="clear" w:color="auto" w:fill="FFFFFF"/>
        </w:rPr>
      </w:pPr>
      <w:r w:rsidRPr="00841206">
        <w:rPr>
          <w:b/>
          <w:i/>
          <w:iCs/>
          <w:sz w:val="24"/>
          <w:szCs w:val="24"/>
          <w:shd w:val="clear" w:color="auto" w:fill="FFFFFF"/>
        </w:rPr>
        <w:t>Проект –</w:t>
      </w:r>
      <w:r w:rsidRPr="00841206">
        <w:rPr>
          <w:b/>
          <w:iCs/>
          <w:sz w:val="24"/>
          <w:szCs w:val="24"/>
          <w:shd w:val="clear" w:color="auto" w:fill="FFFFFF"/>
        </w:rPr>
        <w:t> </w:t>
      </w:r>
      <w:r w:rsidRPr="00841206">
        <w:rPr>
          <w:rStyle w:val="a8"/>
          <w:b w:val="0"/>
          <w:iCs/>
          <w:sz w:val="24"/>
          <w:szCs w:val="24"/>
          <w:shd w:val="clear" w:color="auto" w:fill="FFFFFF"/>
        </w:rPr>
        <w:t>это комплекс процессов</w:t>
      </w:r>
      <w:r w:rsidRPr="00841206">
        <w:rPr>
          <w:i/>
          <w:iCs/>
          <w:sz w:val="24"/>
          <w:szCs w:val="24"/>
          <w:shd w:val="clear" w:color="auto" w:fill="FFFFFF"/>
        </w:rPr>
        <w:t> (создание планов, проведение мероприятий и т.д.), направленный на создание нового продукта (материального объекта, услуги и т.д.).</w:t>
      </w:r>
    </w:p>
    <w:p w:rsidR="008C624C" w:rsidRPr="00841206" w:rsidRDefault="008C624C" w:rsidP="00E24D41">
      <w:pPr>
        <w:pStyle w:val="a7"/>
        <w:numPr>
          <w:ilvl w:val="0"/>
          <w:numId w:val="40"/>
        </w:numPr>
        <w:spacing w:after="200" w:line="276" w:lineRule="auto"/>
        <w:rPr>
          <w:sz w:val="24"/>
          <w:szCs w:val="24"/>
          <w:shd w:val="clear" w:color="auto" w:fill="FFFFFF"/>
        </w:rPr>
      </w:pPr>
      <w:r w:rsidRPr="00841206">
        <w:rPr>
          <w:b/>
          <w:i/>
          <w:sz w:val="24"/>
          <w:szCs w:val="24"/>
          <w:shd w:val="clear" w:color="auto" w:fill="FFFFFF"/>
        </w:rPr>
        <w:t>Индивидуальный проект</w:t>
      </w:r>
      <w:r w:rsidRPr="00841206">
        <w:rPr>
          <w:sz w:val="24"/>
          <w:szCs w:val="24"/>
          <w:shd w:val="clear" w:color="auto" w:fill="FFFFFF"/>
        </w:rPr>
        <w:t xml:space="preserve"> — это отдельный курс, который в соответствии с ФГОС среднего общего образования изучается в 10-11 классах.  Одновременно в понятие «индивидуальный проект» включается самостоятельная работа обучающегося — проект, который он выполняет в 10 классе и затем представляет на защиту.</w:t>
      </w:r>
    </w:p>
    <w:p w:rsidR="00E12417" w:rsidRPr="00841206" w:rsidRDefault="00E12417" w:rsidP="00E24D41">
      <w:pPr>
        <w:pStyle w:val="a7"/>
        <w:numPr>
          <w:ilvl w:val="0"/>
          <w:numId w:val="40"/>
        </w:numPr>
        <w:spacing w:after="200" w:line="276" w:lineRule="auto"/>
        <w:rPr>
          <w:i/>
          <w:sz w:val="24"/>
          <w:szCs w:val="24"/>
          <w:shd w:val="clear" w:color="auto" w:fill="FFFFFF"/>
        </w:rPr>
      </w:pPr>
      <w:r w:rsidRPr="00841206">
        <w:rPr>
          <w:b/>
          <w:i/>
          <w:sz w:val="24"/>
          <w:szCs w:val="24"/>
        </w:rPr>
        <w:t>Проектная деятельность</w:t>
      </w:r>
      <w:r w:rsidRPr="00841206">
        <w:rPr>
          <w:sz w:val="24"/>
          <w:szCs w:val="24"/>
        </w:rPr>
        <w:t xml:space="preserve"> - </w:t>
      </w:r>
      <w:r w:rsidR="00DC2B2A" w:rsidRPr="00841206">
        <w:rPr>
          <w:sz w:val="24"/>
          <w:szCs w:val="24"/>
          <w:shd w:val="clear" w:color="auto" w:fill="FFFFFF"/>
        </w:rPr>
        <w:t xml:space="preserve">это совокупность действий, направленных на решение конкретной задачи в рамках проекта, ограниченного целевой установкой, сроками и достигнутыми результатами (или продуктами). </w:t>
      </w:r>
      <w:r w:rsidR="00DC2B2A" w:rsidRPr="00841206">
        <w:rPr>
          <w:sz w:val="24"/>
          <w:szCs w:val="24"/>
        </w:rPr>
        <w:t>Э</w:t>
      </w:r>
      <w:r w:rsidRPr="00841206">
        <w:rPr>
          <w:sz w:val="24"/>
          <w:szCs w:val="24"/>
        </w:rPr>
        <w:t xml:space="preserve">ффективное технологическое </w:t>
      </w:r>
      <w:r w:rsidRPr="00841206">
        <w:rPr>
          <w:i/>
          <w:sz w:val="24"/>
          <w:szCs w:val="24"/>
        </w:rPr>
        <w:t>средство реализации задач ФГОС.</w:t>
      </w:r>
    </w:p>
    <w:p w:rsidR="002D76B7" w:rsidRPr="00841206" w:rsidRDefault="002D76B7" w:rsidP="00E24D41">
      <w:pPr>
        <w:pStyle w:val="a7"/>
        <w:numPr>
          <w:ilvl w:val="0"/>
          <w:numId w:val="40"/>
        </w:numPr>
        <w:spacing w:after="200" w:line="276" w:lineRule="auto"/>
        <w:rPr>
          <w:sz w:val="24"/>
          <w:szCs w:val="24"/>
          <w:shd w:val="clear" w:color="auto" w:fill="FFFFFF"/>
        </w:rPr>
      </w:pPr>
      <w:r w:rsidRPr="00841206">
        <w:rPr>
          <w:b/>
          <w:bCs/>
          <w:i/>
          <w:sz w:val="24"/>
          <w:szCs w:val="24"/>
          <w:shd w:val="clear" w:color="auto" w:fill="FFFFFF"/>
        </w:rPr>
        <w:t>Сопровождение</w:t>
      </w:r>
      <w:r w:rsidRPr="00841206">
        <w:rPr>
          <w:i/>
          <w:sz w:val="24"/>
          <w:szCs w:val="24"/>
          <w:shd w:val="clear" w:color="auto" w:fill="FFFFFF"/>
        </w:rPr>
        <w:t> </w:t>
      </w:r>
      <w:r w:rsidRPr="00841206">
        <w:rPr>
          <w:b/>
          <w:bCs/>
          <w:i/>
          <w:sz w:val="24"/>
          <w:szCs w:val="24"/>
          <w:shd w:val="clear" w:color="auto" w:fill="FFFFFF"/>
        </w:rPr>
        <w:t>проекта</w:t>
      </w:r>
      <w:r w:rsidRPr="00841206">
        <w:rPr>
          <w:sz w:val="24"/>
          <w:szCs w:val="24"/>
          <w:shd w:val="clear" w:color="auto" w:fill="FFFFFF"/>
        </w:rPr>
        <w:t> – это комплекс мероприятий, проводимых после завершения </w:t>
      </w:r>
      <w:r w:rsidRPr="00841206">
        <w:rPr>
          <w:bCs/>
          <w:sz w:val="24"/>
          <w:szCs w:val="24"/>
          <w:shd w:val="clear" w:color="auto" w:fill="FFFFFF"/>
        </w:rPr>
        <w:t>проекта</w:t>
      </w:r>
      <w:r w:rsidRPr="00841206">
        <w:rPr>
          <w:sz w:val="24"/>
          <w:szCs w:val="24"/>
          <w:shd w:val="clear" w:color="auto" w:fill="FFFFFF"/>
        </w:rPr>
        <w:t> с целью увеличения его эффективности и поддержания достигнутых результатов на долгосрочной основе. </w:t>
      </w:r>
      <w:r w:rsidRPr="00841206">
        <w:rPr>
          <w:bCs/>
          <w:sz w:val="24"/>
          <w:szCs w:val="24"/>
          <w:shd w:val="clear" w:color="auto" w:fill="FFFFFF"/>
        </w:rPr>
        <w:t>Сопровождение</w:t>
      </w:r>
      <w:r w:rsidRPr="00841206">
        <w:rPr>
          <w:sz w:val="24"/>
          <w:szCs w:val="24"/>
          <w:shd w:val="clear" w:color="auto" w:fill="FFFFFF"/>
        </w:rPr>
        <w:t> </w:t>
      </w:r>
      <w:r w:rsidRPr="00841206">
        <w:rPr>
          <w:bCs/>
          <w:sz w:val="24"/>
          <w:szCs w:val="24"/>
          <w:shd w:val="clear" w:color="auto" w:fill="FFFFFF"/>
        </w:rPr>
        <w:t>проекта</w:t>
      </w:r>
      <w:r w:rsidRPr="00841206">
        <w:rPr>
          <w:sz w:val="24"/>
          <w:szCs w:val="24"/>
          <w:shd w:val="clear" w:color="auto" w:fill="FFFFFF"/>
        </w:rPr>
        <w:t> позволяет своевременно выявлять и решать проблемы, реагировать</w:t>
      </w:r>
      <w:r w:rsidR="007D1227" w:rsidRPr="00841206">
        <w:rPr>
          <w:sz w:val="24"/>
          <w:szCs w:val="24"/>
          <w:shd w:val="clear" w:color="auto" w:fill="FFFFFF"/>
        </w:rPr>
        <w:t xml:space="preserve"> на изменения ситуации</w:t>
      </w:r>
      <w:r w:rsidRPr="00841206">
        <w:rPr>
          <w:sz w:val="24"/>
          <w:szCs w:val="24"/>
          <w:shd w:val="clear" w:color="auto" w:fill="FFFFFF"/>
        </w:rPr>
        <w:t xml:space="preserve"> и предотвращать негативные последствия.</w:t>
      </w:r>
    </w:p>
    <w:p w:rsidR="002D76B7" w:rsidRPr="00841206" w:rsidRDefault="009F3294" w:rsidP="00E24D41">
      <w:pPr>
        <w:pStyle w:val="a7"/>
        <w:numPr>
          <w:ilvl w:val="0"/>
          <w:numId w:val="40"/>
        </w:numPr>
        <w:spacing w:after="200" w:line="276" w:lineRule="auto"/>
        <w:rPr>
          <w:sz w:val="24"/>
          <w:szCs w:val="24"/>
          <w:shd w:val="clear" w:color="auto" w:fill="FFFFFF"/>
        </w:rPr>
      </w:pPr>
      <w:r w:rsidRPr="00841206">
        <w:rPr>
          <w:b/>
          <w:i/>
          <w:sz w:val="24"/>
          <w:szCs w:val="24"/>
        </w:rPr>
        <w:t>Предметом</w:t>
      </w:r>
      <w:r w:rsidRPr="00841206">
        <w:rPr>
          <w:b/>
          <w:i/>
          <w:spacing w:val="1"/>
          <w:sz w:val="24"/>
          <w:szCs w:val="24"/>
        </w:rPr>
        <w:t xml:space="preserve"> </w:t>
      </w:r>
      <w:r w:rsidRPr="00841206">
        <w:rPr>
          <w:spacing w:val="1"/>
          <w:sz w:val="24"/>
          <w:szCs w:val="24"/>
        </w:rPr>
        <w:t xml:space="preserve">сопровождения </w:t>
      </w:r>
      <w:r w:rsidRPr="00841206">
        <w:rPr>
          <w:sz w:val="24"/>
          <w:szCs w:val="24"/>
        </w:rPr>
        <w:t>является</w:t>
      </w:r>
      <w:r w:rsidRPr="00841206">
        <w:rPr>
          <w:spacing w:val="1"/>
          <w:sz w:val="24"/>
          <w:szCs w:val="24"/>
        </w:rPr>
        <w:t xml:space="preserve"> </w:t>
      </w:r>
      <w:r w:rsidRPr="00841206">
        <w:rPr>
          <w:sz w:val="24"/>
          <w:szCs w:val="24"/>
        </w:rPr>
        <w:t>индивидуальный</w:t>
      </w:r>
      <w:r w:rsidRPr="00841206">
        <w:rPr>
          <w:spacing w:val="1"/>
          <w:sz w:val="24"/>
          <w:szCs w:val="24"/>
        </w:rPr>
        <w:t xml:space="preserve"> </w:t>
      </w:r>
      <w:r w:rsidRPr="00841206">
        <w:rPr>
          <w:sz w:val="24"/>
          <w:szCs w:val="24"/>
        </w:rPr>
        <w:t>проект.</w:t>
      </w:r>
    </w:p>
    <w:p w:rsidR="002D76B7" w:rsidRPr="00841206" w:rsidRDefault="00993CB8" w:rsidP="00E24D41">
      <w:pPr>
        <w:pStyle w:val="a7"/>
        <w:numPr>
          <w:ilvl w:val="0"/>
          <w:numId w:val="40"/>
        </w:numPr>
        <w:spacing w:after="200" w:line="276" w:lineRule="auto"/>
        <w:rPr>
          <w:rFonts w:eastAsia="Calibri"/>
          <w:sz w:val="24"/>
          <w:szCs w:val="24"/>
          <w:shd w:val="clear" w:color="auto" w:fill="FFFFFF"/>
        </w:rPr>
      </w:pPr>
      <w:r w:rsidRPr="00841206">
        <w:rPr>
          <w:b/>
          <w:bCs/>
          <w:i/>
          <w:sz w:val="24"/>
          <w:szCs w:val="24"/>
          <w:shd w:val="clear" w:color="auto" w:fill="FFFFFF"/>
        </w:rPr>
        <w:t>Куратор</w:t>
      </w:r>
      <w:r w:rsidRPr="00841206">
        <w:rPr>
          <w:b/>
          <w:i/>
          <w:sz w:val="24"/>
          <w:szCs w:val="24"/>
          <w:shd w:val="clear" w:color="auto" w:fill="FFFFFF"/>
        </w:rPr>
        <w:t> </w:t>
      </w:r>
      <w:r w:rsidRPr="00841206">
        <w:rPr>
          <w:sz w:val="24"/>
          <w:szCs w:val="24"/>
          <w:shd w:val="clear" w:color="auto" w:fill="FFFFFF"/>
        </w:rPr>
        <w:t>проектной деятельности– наблюдатель, контролирующий проектную деятельность, согласующий основные локальные акты и отчётные документы.</w:t>
      </w:r>
    </w:p>
    <w:p w:rsidR="00A61738" w:rsidRPr="00841206" w:rsidRDefault="00DC4413" w:rsidP="00E24D41">
      <w:pPr>
        <w:pStyle w:val="a7"/>
        <w:numPr>
          <w:ilvl w:val="0"/>
          <w:numId w:val="40"/>
        </w:numPr>
        <w:rPr>
          <w:sz w:val="24"/>
          <w:szCs w:val="24"/>
          <w:shd w:val="clear" w:color="auto" w:fill="FFFFFF"/>
        </w:rPr>
      </w:pPr>
      <w:r w:rsidRPr="00841206">
        <w:rPr>
          <w:b/>
          <w:i/>
          <w:sz w:val="24"/>
          <w:szCs w:val="24"/>
          <w:shd w:val="clear" w:color="auto" w:fill="FFFFFF"/>
        </w:rPr>
        <w:t>Организатор</w:t>
      </w:r>
      <w:r w:rsidRPr="00841206">
        <w:rPr>
          <w:sz w:val="24"/>
          <w:szCs w:val="24"/>
          <w:shd w:val="clear" w:color="auto" w:fill="FFFFFF"/>
        </w:rPr>
        <w:t xml:space="preserve"> проектной деятельности – это координатор, посредник между участниками проекта. </w:t>
      </w:r>
    </w:p>
    <w:p w:rsidR="00AB7A1A" w:rsidRPr="00841206" w:rsidRDefault="00AB7A1A" w:rsidP="00DC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7A1A" w:rsidRPr="00841206" w:rsidRDefault="00AB7A1A" w:rsidP="00E24D41">
      <w:pPr>
        <w:pStyle w:val="a7"/>
        <w:numPr>
          <w:ilvl w:val="0"/>
          <w:numId w:val="40"/>
        </w:numPr>
        <w:rPr>
          <w:sz w:val="24"/>
          <w:szCs w:val="24"/>
          <w:shd w:val="clear" w:color="auto" w:fill="FFFFFF"/>
        </w:rPr>
      </w:pPr>
      <w:r w:rsidRPr="00841206">
        <w:rPr>
          <w:b/>
          <w:i/>
          <w:sz w:val="24"/>
          <w:szCs w:val="24"/>
          <w:shd w:val="clear" w:color="auto" w:fill="FFFFFF"/>
        </w:rPr>
        <w:t>Внешние запросы</w:t>
      </w:r>
      <w:r w:rsidRPr="00841206">
        <w:rPr>
          <w:sz w:val="24"/>
          <w:szCs w:val="24"/>
          <w:shd w:val="clear" w:color="auto" w:fill="FFFFFF"/>
        </w:rPr>
        <w:t>-  обращение участников проектной деятельности к организатору с просьбой дать какие-либо сведения, объяснения или контакты специалистов вне образовательного учреждения.</w:t>
      </w:r>
    </w:p>
    <w:p w:rsidR="001A2B12" w:rsidRPr="00841206" w:rsidRDefault="001A2B12" w:rsidP="00DC4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2B12" w:rsidRPr="00841206" w:rsidRDefault="001A2B12" w:rsidP="00E24D41">
      <w:pPr>
        <w:pStyle w:val="a7"/>
        <w:numPr>
          <w:ilvl w:val="0"/>
          <w:numId w:val="40"/>
        </w:numPr>
        <w:rPr>
          <w:sz w:val="24"/>
          <w:szCs w:val="24"/>
          <w:lang w:eastAsia="ru-RU"/>
        </w:rPr>
      </w:pPr>
      <w:r w:rsidRPr="00841206">
        <w:rPr>
          <w:b/>
          <w:i/>
          <w:sz w:val="24"/>
          <w:szCs w:val="24"/>
          <w:shd w:val="clear" w:color="auto" w:fill="FFFFFF"/>
        </w:rPr>
        <w:t>Руководитель проекта</w:t>
      </w:r>
      <w:r w:rsidRPr="00841206">
        <w:rPr>
          <w:sz w:val="24"/>
          <w:szCs w:val="24"/>
          <w:shd w:val="clear" w:color="auto" w:fill="FFFFFF"/>
        </w:rPr>
        <w:t xml:space="preserve">- сотрудник образовательного учреждения, сопровождающий деятельность обучающегося в области проектной деятельности. Осуществляет </w:t>
      </w:r>
      <w:r w:rsidRPr="00841206">
        <w:rPr>
          <w:sz w:val="24"/>
          <w:szCs w:val="24"/>
          <w:lang w:eastAsia="ru-RU"/>
        </w:rPr>
        <w:t>контроль соблюдения сроков работы над проектом</w:t>
      </w:r>
      <w:r w:rsidR="00A73889" w:rsidRPr="00841206">
        <w:rPr>
          <w:sz w:val="24"/>
          <w:szCs w:val="24"/>
          <w:lang w:eastAsia="ru-RU"/>
        </w:rPr>
        <w:t xml:space="preserve"> обучающимся.</w:t>
      </w:r>
    </w:p>
    <w:p w:rsidR="001D1458" w:rsidRPr="00841206" w:rsidRDefault="001D1458" w:rsidP="001D1458">
      <w:pPr>
        <w:pStyle w:val="a7"/>
        <w:rPr>
          <w:sz w:val="24"/>
          <w:szCs w:val="24"/>
          <w:lang w:eastAsia="ru-RU"/>
        </w:rPr>
      </w:pPr>
    </w:p>
    <w:p w:rsidR="001D1458" w:rsidRPr="00841206" w:rsidRDefault="001D1458" w:rsidP="00E24D41">
      <w:pPr>
        <w:pStyle w:val="a7"/>
        <w:numPr>
          <w:ilvl w:val="0"/>
          <w:numId w:val="40"/>
        </w:numPr>
        <w:rPr>
          <w:sz w:val="24"/>
          <w:szCs w:val="24"/>
          <w:lang w:eastAsia="ru-RU"/>
        </w:rPr>
      </w:pPr>
      <w:r w:rsidRPr="00841206">
        <w:rPr>
          <w:b/>
          <w:i/>
          <w:sz w:val="24"/>
          <w:szCs w:val="24"/>
          <w:lang w:eastAsia="ru-RU"/>
        </w:rPr>
        <w:t xml:space="preserve">Партнёры- </w:t>
      </w:r>
      <w:r w:rsidRPr="00841206">
        <w:rPr>
          <w:sz w:val="24"/>
          <w:szCs w:val="24"/>
          <w:lang w:eastAsia="ru-RU"/>
        </w:rPr>
        <w:t xml:space="preserve"> руководители и сотрудники коммерческих фирм, общественных организаций. Педагогический состав учреждений дополнительного образования, ВУЗов, </w:t>
      </w:r>
      <w:proofErr w:type="spellStart"/>
      <w:r w:rsidRPr="00841206">
        <w:rPr>
          <w:sz w:val="24"/>
          <w:szCs w:val="24"/>
          <w:lang w:eastAsia="ru-RU"/>
        </w:rPr>
        <w:t>ССУЗов</w:t>
      </w:r>
      <w:proofErr w:type="spellEnd"/>
      <w:r w:rsidRPr="00841206">
        <w:rPr>
          <w:sz w:val="24"/>
          <w:szCs w:val="24"/>
          <w:lang w:eastAsia="ru-RU"/>
        </w:rPr>
        <w:t>. Журналисты СМИ.</w:t>
      </w:r>
    </w:p>
    <w:p w:rsidR="00017200" w:rsidRPr="00841206" w:rsidRDefault="00017200" w:rsidP="001A2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9E" w:rsidRPr="00841206" w:rsidRDefault="0026429E" w:rsidP="0026429E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4120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Организация проектной деятельности </w:t>
      </w:r>
    </w:p>
    <w:p w:rsidR="00466502" w:rsidRPr="00466502" w:rsidRDefault="0026429E" w:rsidP="00466502">
      <w:pPr>
        <w:pStyle w:val="Default"/>
        <w:jc w:val="both"/>
        <w:rPr>
          <w:rFonts w:eastAsia="Calibri"/>
          <w:color w:val="auto"/>
        </w:rPr>
      </w:pPr>
      <w:r w:rsidRPr="00841206">
        <w:rPr>
          <w:rFonts w:eastAsia="Calibri"/>
          <w:color w:val="auto"/>
        </w:rPr>
        <w:t xml:space="preserve">Для ведения предмета «Индивидуальный проект» в течение учебного года учителем, ведущим данный предмет, составляется рабочая программа и календарно-тематическое планирование, ведутся записи в электронном журнале классов. Программа и календарно-тематическое планирование согласуется с куратором проектной деятельности. </w:t>
      </w:r>
      <w:r w:rsidR="00D330B8" w:rsidRPr="00841206">
        <w:rPr>
          <w:rFonts w:eastAsia="Calibri"/>
          <w:color w:val="auto"/>
        </w:rPr>
        <w:t xml:space="preserve">На первом родительском </w:t>
      </w:r>
      <w:r w:rsidR="00D330B8" w:rsidRPr="00841206">
        <w:rPr>
          <w:rFonts w:eastAsia="Calibri"/>
          <w:color w:val="auto"/>
        </w:rPr>
        <w:lastRenderedPageBreak/>
        <w:t>собрании организатор проектной деятельности знакомит родителей с «</w:t>
      </w:r>
      <w:r w:rsidR="00466502" w:rsidRPr="00841206">
        <w:rPr>
          <w:rFonts w:eastAsia="Calibri"/>
          <w:bCs/>
          <w:color w:val="auto"/>
        </w:rPr>
        <w:t xml:space="preserve">Положение </w:t>
      </w:r>
      <w:r w:rsidR="00466502" w:rsidRPr="00466502">
        <w:rPr>
          <w:rFonts w:eastAsia="Calibri"/>
          <w:bCs/>
          <w:color w:val="auto"/>
        </w:rPr>
        <w:t>об индивидуальном проекте обучающихся 10 классов в соответствии с ФГОС СОО</w:t>
      </w:r>
      <w:r w:rsidR="00466502" w:rsidRPr="00841206">
        <w:rPr>
          <w:rFonts w:eastAsia="Calibri"/>
          <w:bCs/>
          <w:color w:val="auto"/>
        </w:rPr>
        <w:t xml:space="preserve">». На первом уроке обучающиеся также знакомятся с «Положение </w:t>
      </w:r>
      <w:r w:rsidR="00466502" w:rsidRPr="00466502">
        <w:rPr>
          <w:rFonts w:eastAsia="Calibri"/>
          <w:bCs/>
          <w:color w:val="auto"/>
        </w:rPr>
        <w:t>об индивидуальном проекте обучающихся 10 классов в соответствии с ФГОС СОО</w:t>
      </w:r>
      <w:r w:rsidR="00466502" w:rsidRPr="00841206">
        <w:rPr>
          <w:rFonts w:eastAsia="Calibri"/>
          <w:bCs/>
          <w:color w:val="auto"/>
        </w:rPr>
        <w:t>».</w:t>
      </w:r>
    </w:p>
    <w:p w:rsidR="0026429E" w:rsidRPr="00841206" w:rsidRDefault="00CC12B3" w:rsidP="00CC12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sz w:val="24"/>
          <w:szCs w:val="24"/>
        </w:rPr>
        <w:t>В течение учебного года о</w:t>
      </w:r>
      <w:r w:rsidR="0026429E" w:rsidRPr="00841206">
        <w:rPr>
          <w:rFonts w:ascii="Times New Roman" w:eastAsia="Calibri" w:hAnsi="Times New Roman" w:cs="Times New Roman"/>
          <w:sz w:val="24"/>
          <w:szCs w:val="24"/>
        </w:rPr>
        <w:t xml:space="preserve">бучающиеся сдают зачеты по темам программы с отметкой «зачет» или «не зачет». Зачеты являются одной из составляющих по допуску обучающихся к защите проекта. </w:t>
      </w:r>
    </w:p>
    <w:p w:rsidR="00113598" w:rsidRPr="00841206" w:rsidRDefault="00113598" w:rsidP="00CC12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F19" w:rsidRPr="00841206" w:rsidRDefault="00BC1535" w:rsidP="0011359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841206">
        <w:rPr>
          <w:rFonts w:ascii="Times New Roman" w:eastAsia="Calibri" w:hAnsi="Times New Roman" w:cs="Times New Roman"/>
          <w:sz w:val="24"/>
          <w:szCs w:val="24"/>
        </w:rPr>
        <w:t>Куратор проектной деятельности</w:t>
      </w:r>
      <w:r w:rsidR="003F2C6B" w:rsidRPr="00841206">
        <w:rPr>
          <w:rFonts w:ascii="Times New Roman" w:eastAsia="Calibri" w:hAnsi="Times New Roman" w:cs="Times New Roman"/>
          <w:sz w:val="24"/>
          <w:szCs w:val="24"/>
        </w:rPr>
        <w:t xml:space="preserve"> в течении учебного года готовит</w:t>
      </w:r>
      <w:r w:rsidR="003F2C6B" w:rsidRPr="00841206">
        <w:rPr>
          <w:rFonts w:ascii="Times New Roman" w:eastAsiaTheme="minorEastAsia" w:hAnsi="Times New Roman" w:cs="Times New Roman"/>
          <w:sz w:val="24"/>
          <w:szCs w:val="24"/>
        </w:rPr>
        <w:t xml:space="preserve"> приказы по проектной</w:t>
      </w:r>
      <w:r w:rsidR="00BE6F19" w:rsidRPr="00BE6F19">
        <w:rPr>
          <w:rFonts w:ascii="Times New Roman" w:eastAsiaTheme="minorEastAsia" w:hAnsi="Times New Roman" w:cs="Times New Roman"/>
          <w:sz w:val="24"/>
          <w:szCs w:val="24"/>
        </w:rPr>
        <w:t xml:space="preserve"> деятельности</w:t>
      </w:r>
      <w:r w:rsidR="003F2C6B" w:rsidRPr="00841206">
        <w:rPr>
          <w:rFonts w:ascii="Times New Roman" w:eastAsiaTheme="minorEastAsia" w:hAnsi="Times New Roman" w:cs="Times New Roman"/>
          <w:sz w:val="24"/>
          <w:szCs w:val="24"/>
        </w:rPr>
        <w:t xml:space="preserve"> старшеклассников, контролирует деятельность</w:t>
      </w:r>
      <w:r w:rsidR="00BE6F19" w:rsidRPr="00BE6F19">
        <w:rPr>
          <w:rFonts w:ascii="Times New Roman" w:eastAsiaTheme="minorEastAsia" w:hAnsi="Times New Roman" w:cs="Times New Roman"/>
          <w:sz w:val="24"/>
          <w:szCs w:val="24"/>
        </w:rPr>
        <w:t xml:space="preserve"> организатора, руководителей проектов, классных руководителей</w:t>
      </w:r>
      <w:r w:rsidR="003F2C6B" w:rsidRPr="00841206">
        <w:rPr>
          <w:rFonts w:ascii="Times New Roman" w:eastAsiaTheme="minorEastAsia" w:hAnsi="Times New Roman" w:cs="Times New Roman"/>
        </w:rPr>
        <w:t>.</w:t>
      </w:r>
    </w:p>
    <w:p w:rsidR="00113598" w:rsidRPr="00BE6F19" w:rsidRDefault="00113598" w:rsidP="0011359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</w:p>
    <w:p w:rsidR="007364AE" w:rsidRPr="007364AE" w:rsidRDefault="005328AE" w:rsidP="0011359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328AE">
        <w:rPr>
          <w:rFonts w:ascii="Times New Roman" w:eastAsiaTheme="minorEastAsia" w:hAnsi="Times New Roman" w:cs="Times New Roman"/>
          <w:sz w:val="24"/>
          <w:szCs w:val="24"/>
        </w:rPr>
        <w:t>Организатор</w:t>
      </w:r>
      <w:r w:rsidR="003F2C6B" w:rsidRPr="00841206">
        <w:rPr>
          <w:rFonts w:ascii="Times New Roman" w:eastAsiaTheme="minorEastAsia" w:hAnsi="Times New Roman" w:cs="Times New Roman"/>
          <w:sz w:val="24"/>
          <w:szCs w:val="24"/>
        </w:rPr>
        <w:t xml:space="preserve"> проектной</w:t>
      </w:r>
      <w:r w:rsidRPr="005328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13598" w:rsidRPr="00841206">
        <w:rPr>
          <w:rFonts w:ascii="Times New Roman" w:eastAsiaTheme="minorEastAsia" w:hAnsi="Times New Roman" w:cs="Times New Roman"/>
          <w:sz w:val="24"/>
          <w:szCs w:val="24"/>
        </w:rPr>
        <w:t xml:space="preserve">деятельности - </w:t>
      </w:r>
      <w:r w:rsidR="003F2C6B" w:rsidRPr="00841206">
        <w:rPr>
          <w:rFonts w:ascii="Times New Roman" w:eastAsiaTheme="minorEastAsia" w:hAnsi="Times New Roman" w:cs="Times New Roman"/>
          <w:sz w:val="24"/>
          <w:szCs w:val="24"/>
        </w:rPr>
        <w:t xml:space="preserve"> педагог п</w:t>
      </w:r>
      <w:r w:rsidRPr="005328AE">
        <w:rPr>
          <w:rFonts w:ascii="Times New Roman" w:eastAsiaTheme="minorEastAsia" w:hAnsi="Times New Roman" w:cs="Times New Roman"/>
          <w:sz w:val="24"/>
          <w:szCs w:val="24"/>
        </w:rPr>
        <w:t>реподающий предмет «Инд</w:t>
      </w:r>
      <w:r w:rsidR="003F2C6B" w:rsidRPr="00841206">
        <w:rPr>
          <w:rFonts w:ascii="Times New Roman" w:eastAsiaTheme="minorEastAsia" w:hAnsi="Times New Roman" w:cs="Times New Roman"/>
          <w:sz w:val="24"/>
          <w:szCs w:val="24"/>
        </w:rPr>
        <w:t>ивидуальный проект» в 10 классе в течении учебного года: разрабатывает и корректирует рабочую программу</w:t>
      </w:r>
      <w:r w:rsidR="003F2C6B" w:rsidRPr="007364AE">
        <w:rPr>
          <w:rFonts w:ascii="Times New Roman" w:eastAsiaTheme="minorEastAsia" w:hAnsi="Times New Roman" w:cs="Times New Roman"/>
          <w:sz w:val="24"/>
          <w:szCs w:val="24"/>
        </w:rPr>
        <w:t>, календ</w:t>
      </w:r>
      <w:r w:rsidR="003F2C6B" w:rsidRPr="00841206">
        <w:rPr>
          <w:rFonts w:ascii="Times New Roman" w:eastAsiaTheme="minorEastAsia" w:hAnsi="Times New Roman" w:cs="Times New Roman"/>
          <w:sz w:val="24"/>
          <w:szCs w:val="24"/>
        </w:rPr>
        <w:t>арно-тематического планирования; информирует</w:t>
      </w:r>
      <w:r w:rsidRPr="005328AE">
        <w:rPr>
          <w:rFonts w:ascii="Times New Roman" w:eastAsiaTheme="minorEastAsia" w:hAnsi="Times New Roman" w:cs="Times New Roman"/>
          <w:sz w:val="24"/>
          <w:szCs w:val="24"/>
        </w:rPr>
        <w:t xml:space="preserve"> учителей-предметников и специалистов о возможных мероприятиях</w:t>
      </w:r>
      <w:r w:rsidR="003F2C6B" w:rsidRPr="00841206">
        <w:rPr>
          <w:rFonts w:ascii="Times New Roman" w:eastAsiaTheme="minorEastAsia" w:hAnsi="Times New Roman" w:cs="Times New Roman"/>
          <w:sz w:val="24"/>
          <w:szCs w:val="24"/>
        </w:rPr>
        <w:t>;  формирует  состав</w:t>
      </w:r>
      <w:r w:rsidRPr="005328AE">
        <w:rPr>
          <w:rFonts w:ascii="Times New Roman" w:eastAsiaTheme="minorEastAsia" w:hAnsi="Times New Roman" w:cs="Times New Roman"/>
          <w:sz w:val="24"/>
          <w:szCs w:val="24"/>
        </w:rPr>
        <w:t xml:space="preserve"> экспертов</w:t>
      </w:r>
      <w:r w:rsidR="003F2C6B" w:rsidRPr="00841206">
        <w:rPr>
          <w:rFonts w:ascii="Times New Roman" w:eastAsiaTheme="minorEastAsia" w:hAnsi="Times New Roman" w:cs="Times New Roman"/>
          <w:sz w:val="24"/>
          <w:szCs w:val="24"/>
        </w:rPr>
        <w:t>, взаимодействует</w:t>
      </w:r>
      <w:r w:rsidRPr="005328AE">
        <w:rPr>
          <w:rFonts w:ascii="Times New Roman" w:eastAsiaTheme="minorEastAsia" w:hAnsi="Times New Roman" w:cs="Times New Roman"/>
          <w:sz w:val="24"/>
          <w:szCs w:val="24"/>
        </w:rPr>
        <w:t xml:space="preserve"> с методистом школы по обеспечение запросов учителей (семинары </w:t>
      </w:r>
      <w:proofErr w:type="spellStart"/>
      <w:r w:rsidRPr="005328AE">
        <w:rPr>
          <w:rFonts w:ascii="Times New Roman" w:eastAsiaTheme="minorEastAsia" w:hAnsi="Times New Roman" w:cs="Times New Roman"/>
          <w:sz w:val="24"/>
          <w:szCs w:val="24"/>
        </w:rPr>
        <w:t>вебинары</w:t>
      </w:r>
      <w:proofErr w:type="spellEnd"/>
      <w:r w:rsidRPr="005328AE">
        <w:rPr>
          <w:rFonts w:ascii="Times New Roman" w:eastAsiaTheme="minorEastAsia" w:hAnsi="Times New Roman" w:cs="Times New Roman"/>
          <w:sz w:val="24"/>
          <w:szCs w:val="24"/>
        </w:rPr>
        <w:t>, методические дни т.д.)</w:t>
      </w:r>
      <w:r w:rsidR="003F2C6B" w:rsidRPr="00841206">
        <w:rPr>
          <w:rFonts w:ascii="Times New Roman" w:eastAsiaTheme="minorEastAsia" w:hAnsi="Times New Roman" w:cs="Times New Roman"/>
          <w:sz w:val="24"/>
          <w:szCs w:val="24"/>
        </w:rPr>
        <w:t>, ведет сопровождающую деятельность документацию, рекомендует куратору</w:t>
      </w:r>
      <w:r w:rsidR="009A2164" w:rsidRPr="009A2164">
        <w:rPr>
          <w:rFonts w:ascii="Times New Roman" w:eastAsiaTheme="minorEastAsia" w:hAnsi="Times New Roman" w:cs="Times New Roman"/>
          <w:sz w:val="24"/>
          <w:szCs w:val="24"/>
        </w:rPr>
        <w:t xml:space="preserve"> учителей-предметников и специалистов школы</w:t>
      </w:r>
      <w:r w:rsidR="003F2C6B" w:rsidRPr="00841206">
        <w:rPr>
          <w:rFonts w:ascii="Times New Roman" w:eastAsiaTheme="minorEastAsia" w:hAnsi="Times New Roman" w:cs="Times New Roman"/>
          <w:sz w:val="24"/>
          <w:szCs w:val="24"/>
        </w:rPr>
        <w:t xml:space="preserve"> в качестве руководителей проектов</w:t>
      </w:r>
      <w:r w:rsidR="003F2C6B" w:rsidRPr="00841206">
        <w:rPr>
          <w:rFonts w:eastAsiaTheme="minorEastAsia"/>
          <w:sz w:val="24"/>
          <w:szCs w:val="24"/>
        </w:rPr>
        <w:t>;</w:t>
      </w:r>
      <w:r w:rsidR="003F2C6B" w:rsidRPr="00841206">
        <w:rPr>
          <w:rFonts w:ascii="Times New Roman" w:eastAsiaTheme="minorEastAsia" w:hAnsi="Times New Roman" w:cs="Times New Roman"/>
          <w:sz w:val="24"/>
          <w:szCs w:val="24"/>
        </w:rPr>
        <w:t xml:space="preserve"> занимается п</w:t>
      </w:r>
      <w:r w:rsidR="007364AE" w:rsidRPr="007364AE">
        <w:rPr>
          <w:rFonts w:ascii="Times New Roman" w:eastAsiaTheme="minorEastAsia" w:hAnsi="Times New Roman" w:cs="Times New Roman"/>
          <w:sz w:val="24"/>
          <w:szCs w:val="24"/>
        </w:rPr>
        <w:t>оиск</w:t>
      </w:r>
      <w:r w:rsidR="003F2C6B" w:rsidRPr="00841206">
        <w:rPr>
          <w:rFonts w:ascii="Times New Roman" w:eastAsiaTheme="minorEastAsia" w:hAnsi="Times New Roman" w:cs="Times New Roman"/>
          <w:sz w:val="24"/>
          <w:szCs w:val="24"/>
        </w:rPr>
        <w:t>ом специалистов</w:t>
      </w:r>
      <w:r w:rsidR="007364AE" w:rsidRPr="007364AE">
        <w:rPr>
          <w:rFonts w:ascii="Times New Roman" w:eastAsiaTheme="minorEastAsia" w:hAnsi="Times New Roman" w:cs="Times New Roman"/>
          <w:sz w:val="24"/>
          <w:szCs w:val="24"/>
        </w:rPr>
        <w:t xml:space="preserve"> по индив</w:t>
      </w:r>
      <w:r w:rsidR="00113598" w:rsidRPr="00841206">
        <w:rPr>
          <w:rFonts w:ascii="Times New Roman" w:eastAsiaTheme="minorEastAsia" w:hAnsi="Times New Roman" w:cs="Times New Roman"/>
          <w:sz w:val="24"/>
          <w:szCs w:val="24"/>
        </w:rPr>
        <w:t xml:space="preserve">идуальному запросу обучающегося; организует встречу </w:t>
      </w:r>
      <w:r w:rsidR="007364AE" w:rsidRPr="007364AE">
        <w:rPr>
          <w:rFonts w:ascii="Times New Roman" w:eastAsiaTheme="minorEastAsia" w:hAnsi="Times New Roman" w:cs="Times New Roman"/>
          <w:sz w:val="24"/>
          <w:szCs w:val="24"/>
        </w:rPr>
        <w:t xml:space="preserve"> с внешними экспертами</w:t>
      </w:r>
      <w:r w:rsidR="00113598" w:rsidRPr="00841206">
        <w:rPr>
          <w:rFonts w:ascii="Times New Roman" w:eastAsiaTheme="minorEastAsia" w:hAnsi="Times New Roman" w:cs="Times New Roman"/>
          <w:sz w:val="24"/>
          <w:szCs w:val="24"/>
        </w:rPr>
        <w:t>; организует и проводит теоретические  уроки, защиту</w:t>
      </w:r>
      <w:r w:rsidR="007364AE" w:rsidRPr="007364AE">
        <w:rPr>
          <w:rFonts w:ascii="Times New Roman" w:eastAsiaTheme="minorEastAsia" w:hAnsi="Times New Roman" w:cs="Times New Roman"/>
          <w:sz w:val="24"/>
          <w:szCs w:val="24"/>
        </w:rPr>
        <w:t xml:space="preserve"> проекта обучающихся.</w:t>
      </w:r>
      <w:r w:rsidR="00113598" w:rsidRPr="00841206">
        <w:rPr>
          <w:rFonts w:ascii="Times New Roman" w:eastAsiaTheme="minorEastAsia" w:hAnsi="Times New Roman" w:cs="Times New Roman"/>
          <w:sz w:val="24"/>
          <w:szCs w:val="24"/>
        </w:rPr>
        <w:t>; взаимодействует</w:t>
      </w:r>
      <w:r w:rsidR="007364AE" w:rsidRPr="007364AE">
        <w:rPr>
          <w:rFonts w:ascii="Times New Roman" w:eastAsiaTheme="minorEastAsia" w:hAnsi="Times New Roman" w:cs="Times New Roman"/>
          <w:sz w:val="24"/>
          <w:szCs w:val="24"/>
        </w:rPr>
        <w:t xml:space="preserve"> с заместителями директора школы в части составления расписания консультаций и защиты проектов, занятости кабинетов, обеспечения оборудов</w:t>
      </w:r>
      <w:r w:rsidR="00113598" w:rsidRPr="00841206">
        <w:rPr>
          <w:rFonts w:ascii="Times New Roman" w:eastAsiaTheme="minorEastAsia" w:hAnsi="Times New Roman" w:cs="Times New Roman"/>
          <w:sz w:val="24"/>
          <w:szCs w:val="24"/>
        </w:rPr>
        <w:t>анием и материалами обучающихся; информирует</w:t>
      </w:r>
      <w:r w:rsidR="007364AE" w:rsidRPr="007364AE">
        <w:rPr>
          <w:rFonts w:ascii="Times New Roman" w:eastAsiaTheme="minorEastAsia" w:hAnsi="Times New Roman" w:cs="Times New Roman"/>
          <w:sz w:val="24"/>
          <w:szCs w:val="24"/>
        </w:rPr>
        <w:t xml:space="preserve"> обучающихся о возможности участия (через классных руководителей, руководителей проектов) в отборочных этапах различных конкурсах, конференциях муниципального, </w:t>
      </w:r>
      <w:r w:rsidR="00113598" w:rsidRPr="00841206">
        <w:rPr>
          <w:rFonts w:ascii="Times New Roman" w:eastAsiaTheme="minorEastAsia" w:hAnsi="Times New Roman" w:cs="Times New Roman"/>
          <w:sz w:val="24"/>
          <w:szCs w:val="24"/>
        </w:rPr>
        <w:t>краевого и федерального уровней;  сотрудничает</w:t>
      </w:r>
      <w:r w:rsidR="007364AE" w:rsidRPr="007364AE">
        <w:rPr>
          <w:rFonts w:ascii="Times New Roman" w:eastAsiaTheme="minorEastAsia" w:hAnsi="Times New Roman" w:cs="Times New Roman"/>
          <w:sz w:val="24"/>
          <w:szCs w:val="24"/>
        </w:rPr>
        <w:t xml:space="preserve"> с потенциальными партнерами (коммерческие фирмы, НКО, СМИ, ВУЗы, </w:t>
      </w:r>
      <w:proofErr w:type="spellStart"/>
      <w:r w:rsidR="007364AE" w:rsidRPr="007364AE">
        <w:rPr>
          <w:rFonts w:ascii="Times New Roman" w:eastAsiaTheme="minorEastAsia" w:hAnsi="Times New Roman" w:cs="Times New Roman"/>
          <w:sz w:val="24"/>
          <w:szCs w:val="24"/>
        </w:rPr>
        <w:t>ССУЗы</w:t>
      </w:r>
      <w:proofErr w:type="spellEnd"/>
      <w:r w:rsidR="007364AE" w:rsidRPr="007364AE">
        <w:rPr>
          <w:rFonts w:ascii="Times New Roman" w:eastAsiaTheme="minorEastAsia" w:hAnsi="Times New Roman" w:cs="Times New Roman"/>
          <w:sz w:val="24"/>
          <w:szCs w:val="24"/>
        </w:rPr>
        <w:t xml:space="preserve"> и т.д.) </w:t>
      </w:r>
    </w:p>
    <w:p w:rsidR="00BC1535" w:rsidRPr="00841206" w:rsidRDefault="00BC1535" w:rsidP="009C74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0B8" w:rsidRPr="00841206" w:rsidRDefault="00D330B8" w:rsidP="002642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29E" w:rsidRPr="00841206" w:rsidRDefault="0026429E" w:rsidP="002642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206">
        <w:rPr>
          <w:rFonts w:ascii="Times New Roman" w:eastAsia="Calibri" w:hAnsi="Times New Roman" w:cs="Times New Roman"/>
          <w:b/>
          <w:i/>
          <w:sz w:val="24"/>
          <w:szCs w:val="24"/>
        </w:rPr>
        <w:t>Этапы и примерные сроки работы над проектом</w:t>
      </w:r>
      <w:r w:rsidRPr="0084120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407E6" w:rsidRPr="00841206" w:rsidRDefault="0026429E" w:rsidP="00017200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работа должна быть обеспечена сопровождением руководителя проекта. В функцию  руководителя проекта входит: обсуждение с обучающимся  темы проекта, </w:t>
      </w:r>
      <w:r w:rsidRPr="00841206">
        <w:rPr>
          <w:rFonts w:ascii="Times New Roman" w:eastAsia="Calibri" w:hAnsi="Times New Roman" w:cs="Times New Roman"/>
          <w:sz w:val="24"/>
          <w:szCs w:val="24"/>
        </w:rPr>
        <w:t>координация деятельности обучающегося  по проекту, обеспечение постоянного контроля за ходом и сроками производимых работ, выявление недоработок, определение путей устранения выявленных недостатков, оказание помощи обучающемуся в подготовке к презентации проекта, написание отзыва с оценкой результата проектной деятельности,</w:t>
      </w:r>
      <w:r w:rsidRPr="0084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посредничество между обучающимися и экспертным советом (при необходимости), проверка проекта на плагиат и другая помощь.</w:t>
      </w: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  В процессе работы над проектом обучающийся под контролем руководителя планирует свою деятельность по этапам: подготовител</w:t>
      </w:r>
      <w:r w:rsidR="00017200" w:rsidRPr="00841206">
        <w:rPr>
          <w:rFonts w:ascii="Times New Roman" w:eastAsia="Calibri" w:hAnsi="Times New Roman" w:cs="Times New Roman"/>
          <w:sz w:val="24"/>
          <w:szCs w:val="24"/>
        </w:rPr>
        <w:t>ьный, основной, заключительный.</w:t>
      </w:r>
    </w:p>
    <w:p w:rsidR="00626D9F" w:rsidRPr="00841206" w:rsidRDefault="00626D9F" w:rsidP="00626D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D9F" w:rsidRPr="00841206" w:rsidRDefault="00626D9F" w:rsidP="00626D9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b/>
          <w:i/>
          <w:sz w:val="24"/>
          <w:szCs w:val="24"/>
        </w:rPr>
        <w:t>Подготовительный этап (сентябрь-ноябрь)</w:t>
      </w: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: выбор темы и закрепление за обучающимся руководителя проекта.  Самостоятельно обучающейся под руководством руководителя осуществляет: сбор и изучение литературы; отбор и анализ информации; выбор методов выполнения проектов. </w:t>
      </w:r>
    </w:p>
    <w:p w:rsidR="00626D9F" w:rsidRPr="00841206" w:rsidRDefault="00626D9F" w:rsidP="00626D9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b/>
          <w:i/>
          <w:sz w:val="24"/>
          <w:szCs w:val="24"/>
        </w:rPr>
        <w:t>Основной этап (декабрь – февраль)</w:t>
      </w: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обучающиеся под руководством руководителей реализуют проекты. Совместно с руководителем обрабатывается материал с реализации проекта; формируется пакет документов с материалом по реализации проекта; разрабатывается презентация для защиты проекта. Проверка руководителем содержания презентации защиты, паспорта проекта, приложений к проекту.</w:t>
      </w:r>
    </w:p>
    <w:p w:rsidR="00626D9F" w:rsidRPr="00841206" w:rsidRDefault="00626D9F" w:rsidP="00626D9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Заключительный этап (март)</w:t>
      </w:r>
      <w:r w:rsidRPr="00841206">
        <w:rPr>
          <w:rFonts w:ascii="Times New Roman" w:eastAsia="Calibri" w:hAnsi="Times New Roman" w:cs="Times New Roman"/>
          <w:sz w:val="24"/>
          <w:szCs w:val="24"/>
        </w:rPr>
        <w:t>: защита проекта, оценивание проекта.</w:t>
      </w: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b/>
          <w:sz w:val="24"/>
          <w:szCs w:val="24"/>
        </w:rPr>
        <w:t>Контроль за проектной деятельностью</w:t>
      </w:r>
      <w:r w:rsidRPr="008412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сроков работы над проектом осуществляет руководитель проекта.</w:t>
      </w: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sz w:val="24"/>
          <w:szCs w:val="24"/>
        </w:rPr>
        <w:t>Классный руководитель контролирует занятость обучающихся в проектной деятельности; информирует родителей о: выборе темы проекта, примерный сроках защиты проекта, закрепленном за обучающимся руководителе проекта во второй декаде декабря.</w:t>
      </w: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тематики проектов</w:t>
      </w:r>
      <w:r w:rsidRPr="008412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проектов по следующим направлениям:</w:t>
      </w: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 информационный, социальный, прикладной, творческий, инновационный, инженерно-конструкторский.</w:t>
      </w: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EFF" w:rsidRPr="00841206" w:rsidRDefault="00DE1EFF" w:rsidP="00DE1EF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4120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Информационный проект </w:t>
      </w:r>
      <w:r w:rsidRPr="008412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 </w:t>
      </w:r>
      <w:r w:rsidRPr="008412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проект, целью которого является сбор, анализ и представление информации по какой-либо актуальной предметной / </w:t>
      </w:r>
      <w:proofErr w:type="spellStart"/>
      <w:r w:rsidRPr="008412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межпредметной</w:t>
      </w:r>
      <w:proofErr w:type="spellEnd"/>
      <w:r w:rsidRPr="008412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или предпрофессиональной тематике.</w:t>
      </w:r>
      <w:r w:rsidRPr="008412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</w:p>
    <w:p w:rsidR="00DE1EFF" w:rsidRPr="00841206" w:rsidRDefault="00DE1EFF" w:rsidP="00DE1EF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E1EFF" w:rsidRPr="00841206" w:rsidRDefault="00DE1EFF" w:rsidP="00DE1EF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4120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Творческий проект</w:t>
      </w:r>
      <w:r w:rsidRPr="008412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 </w:t>
      </w:r>
      <w:r w:rsidRPr="008412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проект, направленный на создание какого-то творческого продукта.</w:t>
      </w:r>
    </w:p>
    <w:p w:rsidR="00DE1EFF" w:rsidRPr="00841206" w:rsidRDefault="00DE1EFF" w:rsidP="00DE1EF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4120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Социальный проект</w:t>
      </w:r>
      <w:r w:rsidRPr="008412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— это </w:t>
      </w:r>
      <w:r w:rsidRPr="008412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комплекс действий и мероприятий, направленный на достижение цели, выполнение задач и получение заранее запланированных результатов для решения актуальной социальной проблемы</w:t>
      </w:r>
      <w:r w:rsidRPr="008412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DE1EFF" w:rsidRPr="00841206" w:rsidRDefault="00DE1EFF" w:rsidP="00DE1EF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4120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 xml:space="preserve">Прикладной </w:t>
      </w:r>
      <w:r w:rsidRPr="008412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 </w:t>
      </w:r>
      <w:r w:rsidRPr="00841206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проект</w:t>
      </w:r>
      <w:r w:rsidRPr="008412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основной целью которого является решение прикладной, либо коммерческой задачи</w:t>
      </w:r>
      <w:r w:rsidRPr="008412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Результатом такого проекта может быть разработанное и обоснованное проектное решение, бизнес-план или бизнес-кейс, изготовленный по заказу продукт.</w:t>
      </w:r>
    </w:p>
    <w:p w:rsidR="00DE1EFF" w:rsidRPr="00841206" w:rsidRDefault="00DE1EFF" w:rsidP="00DE1EF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4120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И</w:t>
      </w:r>
      <w:r w:rsidRPr="00841206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нновационный</w:t>
      </w:r>
      <w:r w:rsidRPr="0084120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 проект</w:t>
      </w:r>
      <w:r w:rsidRPr="008412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направлен на создание новшества (новая технология и метод, новый продукт и услуга), или на освоение новой технологии, нового метода, новой системы, структуры).</w:t>
      </w:r>
    </w:p>
    <w:p w:rsidR="00DE1EFF" w:rsidRPr="00841206" w:rsidRDefault="00DE1EFF" w:rsidP="00DE1EF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4120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Инженерно- конструкторский проект</w:t>
      </w:r>
      <w:r w:rsidRPr="008412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 </w:t>
      </w:r>
      <w:r w:rsidRPr="0084120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направлен на проектирование технического объекта еще не существующего или модернизацию существующего.</w:t>
      </w: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Темы проектов утверждаются директором учреждения в первой декады декабря. </w:t>
      </w: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D9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Результатом индивидуального проекта может быть: информационное сообщение; реферат; эссе; сводный анализ; </w:t>
      </w:r>
      <w:proofErr w:type="spellStart"/>
      <w:r w:rsidRPr="00841206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841206">
        <w:rPr>
          <w:rFonts w:ascii="Times New Roman" w:eastAsia="Calibri" w:hAnsi="Times New Roman" w:cs="Times New Roman"/>
          <w:sz w:val="24"/>
          <w:szCs w:val="24"/>
        </w:rPr>
        <w:t>-сайт; атлас; видеофильм; электронная газета; электронный журнал; карта; коллекция; макет, иное конструкторское изделие;</w:t>
      </w: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sz w:val="24"/>
          <w:szCs w:val="24"/>
        </w:rPr>
        <w:t>дизайн-макет; модель; мультимедийный продукт; пакет рекомендаций; путеводитель; рекламный проспект; серия иллюстраций; справочник; словарь; сценарий; мероприятие различных видов; виртуальная экскурсия; сборник сочинений; дневник путешествий и другие.</w:t>
      </w: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206">
        <w:rPr>
          <w:rFonts w:ascii="Times New Roman" w:eastAsia="Calibri" w:hAnsi="Times New Roman" w:cs="Times New Roman"/>
          <w:b/>
          <w:sz w:val="24"/>
          <w:szCs w:val="24"/>
        </w:rPr>
        <w:t xml:space="preserve"> Защита проекта.</w:t>
      </w: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Защита проекта осуществляется в третьей декаде марта. Форма- публичное представление проекта. </w:t>
      </w:r>
    </w:p>
    <w:p w:rsidR="00DE1EFF" w:rsidRPr="00841206" w:rsidRDefault="00DE1EFF" w:rsidP="00DE1EF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EFF" w:rsidRPr="00017200" w:rsidRDefault="00DE1EFF" w:rsidP="00DE1E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1720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Требования к процедуре организации и проведения защиты проекта</w:t>
      </w:r>
    </w:p>
    <w:p w:rsidR="00DE1EFF" w:rsidRPr="00017200" w:rsidRDefault="00DE1EFF" w:rsidP="00DE1E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E1EFF" w:rsidRPr="00017200" w:rsidRDefault="00DE1EFF" w:rsidP="00DE1E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lastRenderedPageBreak/>
        <w:t>Независимо от направления проекта защита происходит публично. Не более 7 минут на предоставления презентации проекта, ответы на вопросы по теме проекта -  5 минут.</w:t>
      </w:r>
    </w:p>
    <w:p w:rsidR="00DE1EFF" w:rsidRPr="00017200" w:rsidRDefault="00DE1EFF" w:rsidP="00DE1E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К защите обучающийся представляет проектный продукт, печатный формат паспорта проекта для совета экспертов.</w:t>
      </w: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7200">
        <w:rPr>
          <w:rFonts w:ascii="Times New Roman" w:eastAsia="Calibri" w:hAnsi="Times New Roman" w:cs="Times New Roman"/>
          <w:sz w:val="24"/>
          <w:szCs w:val="24"/>
        </w:rPr>
        <w:t xml:space="preserve">Место защиты ИП – МАОУ СШ № 115. Презентация проекта может проходить на уровне класса, на </w:t>
      </w:r>
      <w:proofErr w:type="spellStart"/>
      <w:r w:rsidRPr="00017200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017200">
        <w:rPr>
          <w:rFonts w:ascii="Times New Roman" w:eastAsia="Calibri" w:hAnsi="Times New Roman" w:cs="Times New Roman"/>
          <w:sz w:val="24"/>
          <w:szCs w:val="24"/>
        </w:rPr>
        <w:t xml:space="preserve"> научно-практической конференции.  Для проведения защиты ИП обучающихся в образовательном учреждении создается совет экспертов. Состав совета от 3 до 7 человек. Членами совета могут являться: представители администрации учреждения; учитель, преподающий предмет «Индивидуальный проект»; учителя-предметники по одному от каждого методического объединения. </w:t>
      </w:r>
    </w:p>
    <w:p w:rsidR="00DE1EFF" w:rsidRPr="00017200" w:rsidRDefault="00DE1EFF" w:rsidP="00DE1E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Дата проведения защиты проектов и состав совета экспе</w:t>
      </w:r>
      <w:r w:rsidRPr="00841206">
        <w:rPr>
          <w:rFonts w:ascii="Times New Roman" w:eastAsia="Calibri" w:hAnsi="Times New Roman" w:cs="Times New Roman"/>
          <w:sz w:val="24"/>
          <w:szCs w:val="24"/>
        </w:rPr>
        <w:t>ртов утверждается директором в третьей</w:t>
      </w:r>
      <w:r w:rsidRPr="00017200">
        <w:rPr>
          <w:rFonts w:ascii="Times New Roman" w:eastAsia="Calibri" w:hAnsi="Times New Roman" w:cs="Times New Roman"/>
          <w:sz w:val="24"/>
          <w:szCs w:val="24"/>
        </w:rPr>
        <w:t xml:space="preserve"> декады февраля.</w:t>
      </w:r>
    </w:p>
    <w:p w:rsidR="00DE1EFF" w:rsidRPr="00017200" w:rsidRDefault="00DE1EFF" w:rsidP="00DE1E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На защите проектов могут присутствовать: представитель муниципальных органов образования, методических служб, родительская общественность.</w:t>
      </w:r>
    </w:p>
    <w:p w:rsidR="00DE1EFF" w:rsidRPr="00017200" w:rsidRDefault="00DE1EFF" w:rsidP="00DE1E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Совет экспертов оценивает уровень выполнения ИП в соответствии с критериями.</w:t>
      </w:r>
      <w:r w:rsidRPr="0001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проведения защиты реализованного проекта, параметры и критерии оценки проектной деятельности должны быть известны обучающимся заранее. </w:t>
      </w:r>
    </w:p>
    <w:p w:rsidR="00DE1EFF" w:rsidRPr="00017200" w:rsidRDefault="00DE1EFF" w:rsidP="00DE1E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Обучающимся, пропустившим основной срок защиты ИП по уважительной причине, предоставляется дополнительная дата защиты.</w:t>
      </w:r>
    </w:p>
    <w:p w:rsidR="00DE1EFF" w:rsidRPr="00017200" w:rsidRDefault="00DE1EFF" w:rsidP="00DE1E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017200">
        <w:rPr>
          <w:rFonts w:ascii="Times New Roman" w:eastAsia="Calibri" w:hAnsi="Times New Roman" w:cs="Times New Roman"/>
          <w:sz w:val="24"/>
          <w:szCs w:val="24"/>
        </w:rPr>
        <w:t>,</w:t>
      </w: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 который не прошел процесс защиты</w:t>
      </w:r>
      <w:r w:rsidRPr="00017200">
        <w:rPr>
          <w:rFonts w:ascii="Times New Roman" w:eastAsia="Calibri" w:hAnsi="Times New Roman" w:cs="Times New Roman"/>
          <w:sz w:val="24"/>
          <w:szCs w:val="24"/>
        </w:rPr>
        <w:t xml:space="preserve"> возвращается обучающемуся на доработку. Срок доработки 1 месяц. Повторная защита в третьей декаде апреля. При получении отметки 2 (неудовлетворительно) за проект, обучающийся переводится в 11 класс с академической задолженностью. Ликвидация академической задолженности может проходить в 2 этапа, если обучающийся на первом этапе не получил удовлетворительную отметку:</w:t>
      </w:r>
    </w:p>
    <w:p w:rsidR="00DE1EFF" w:rsidRPr="00017200" w:rsidRDefault="00DE1EFF" w:rsidP="00DE1E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1.этап до 20 сентября.</w:t>
      </w:r>
    </w:p>
    <w:p w:rsidR="00DE1EFF" w:rsidRPr="00017200" w:rsidRDefault="00DE1EFF" w:rsidP="00DE1E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2. этап до 30 марта.</w:t>
      </w:r>
    </w:p>
    <w:p w:rsidR="00DE1EFF" w:rsidRPr="00017200" w:rsidRDefault="00DE1EFF" w:rsidP="00DE1E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Вся деятельность по проекту осуществляется обучающимся в 11 классе самостоятельно. Возможна консультация у учителя по предмету ИП, не более трех консультаций.</w:t>
      </w:r>
    </w:p>
    <w:p w:rsidR="00DE1EFF" w:rsidRPr="00017200" w:rsidRDefault="00DE1EFF" w:rsidP="00DE1E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Обучающийся, выступивший с проектом успешно на муниципальном, региональном, всероссийском или международном уровне автоматически ставиться высший бал и от защиты в образовательном учреждении он освобождается.</w:t>
      </w: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 Данная возможность является высоким мотивационным аспектом для обучающихся.</w:t>
      </w:r>
    </w:p>
    <w:p w:rsidR="00DE1EFF" w:rsidRPr="00017200" w:rsidRDefault="00DE1EFF" w:rsidP="00DE1EFF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E1EFF" w:rsidRPr="00017200" w:rsidRDefault="00DE1EFF" w:rsidP="00DE1E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017200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Критерии оценивания индивидуального проекта.</w:t>
      </w:r>
    </w:p>
    <w:p w:rsidR="00DE1EFF" w:rsidRPr="00017200" w:rsidRDefault="00DE1EFF" w:rsidP="00DE1E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687"/>
        <w:gridCol w:w="4951"/>
        <w:gridCol w:w="1996"/>
      </w:tblGrid>
      <w:tr w:rsidR="00841206" w:rsidRPr="00841206" w:rsidTr="00954401">
        <w:tc>
          <w:tcPr>
            <w:tcW w:w="7638" w:type="dxa"/>
            <w:gridSpan w:val="2"/>
          </w:tcPr>
          <w:p w:rsidR="00DE1EFF" w:rsidRPr="00017200" w:rsidRDefault="00DE1EFF" w:rsidP="00E16E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1EFF" w:rsidRPr="00017200" w:rsidRDefault="00DE1EFF" w:rsidP="00E16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1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</w:p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EFF" w:rsidRPr="00017200" w:rsidRDefault="00DE1EFF" w:rsidP="00E16E4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</w:p>
        </w:tc>
      </w:tr>
      <w:tr w:rsidR="00841206" w:rsidRPr="00841206" w:rsidTr="00954401">
        <w:tc>
          <w:tcPr>
            <w:tcW w:w="2687" w:type="dxa"/>
            <w:vMerge w:val="restart"/>
          </w:tcPr>
          <w:p w:rsidR="00DE1EFF" w:rsidRPr="00017200" w:rsidRDefault="00DE1EFF" w:rsidP="00E1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Коммуникативной деятельности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Изложить  собранный материал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2687" w:type="dxa"/>
            <w:vMerge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результаты работы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2687" w:type="dxa"/>
            <w:vMerge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 ответить на вопросы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2687" w:type="dxa"/>
            <w:vMerge w:val="restart"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деятельности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Оформлять презентацию в соответствии с требованиями  школьного положения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2687" w:type="dxa"/>
            <w:vMerge/>
          </w:tcPr>
          <w:p w:rsidR="00DE1EFF" w:rsidRPr="00017200" w:rsidRDefault="00DE1EFF" w:rsidP="00E16E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проблему и выбирать способы ее решения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2687" w:type="dxa"/>
            <w:vMerge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реализовывать принятое решение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2687" w:type="dxa"/>
            <w:vMerge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выводы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2687" w:type="dxa"/>
            <w:vMerge w:val="restart"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.Регулятивной деятельности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ресурсные возможности для достижения цели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2687" w:type="dxa"/>
            <w:vMerge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2687" w:type="dxa"/>
            <w:vMerge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рефлексию по успешности выполнения проекта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проекта</w:t>
            </w:r>
          </w:p>
        </w:tc>
      </w:tr>
      <w:tr w:rsidR="00841206" w:rsidRPr="00841206" w:rsidTr="00954401">
        <w:tc>
          <w:tcPr>
            <w:tcW w:w="7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и взаимосвязь содержания на основе собранных данных.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7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самостоятельности (уникальности) не менее 50% (</w:t>
            </w:r>
            <w:proofErr w:type="spellStart"/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установленной при проверке в сети интернет.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7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Уникальность, оригинальность творческого продукта</w:t>
            </w:r>
            <w:r w:rsidRPr="000172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954401">
        <w:tc>
          <w:tcPr>
            <w:tcW w:w="7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EFF" w:rsidRPr="00017200" w:rsidRDefault="00DE1EFF" w:rsidP="00E16E4D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ценность продукта проектной деятельности</w:t>
            </w:r>
          </w:p>
        </w:tc>
        <w:tc>
          <w:tcPr>
            <w:tcW w:w="1996" w:type="dxa"/>
          </w:tcPr>
          <w:p w:rsidR="00DE1EFF" w:rsidRPr="00017200" w:rsidRDefault="00DE1EFF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</w:tbl>
    <w:p w:rsidR="00DE1EFF" w:rsidRPr="00017200" w:rsidRDefault="00DE1EFF" w:rsidP="00DE1E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EFF" w:rsidRPr="00017200" w:rsidRDefault="00DE1EFF" w:rsidP="00DE1E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Критерии оценивания в баллах:</w:t>
      </w:r>
    </w:p>
    <w:p w:rsidR="00DE1EFF" w:rsidRPr="00017200" w:rsidRDefault="00DE1EFF" w:rsidP="00DE1EF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Не соответствии критерию – «0» баллов;</w:t>
      </w:r>
    </w:p>
    <w:p w:rsidR="00DE1EFF" w:rsidRPr="00017200" w:rsidRDefault="00DE1EFF" w:rsidP="00DE1EF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Соответствует критерию частично- «1-2» балла;</w:t>
      </w:r>
    </w:p>
    <w:p w:rsidR="00DE1EFF" w:rsidRPr="00017200" w:rsidRDefault="00DE1EFF" w:rsidP="00DE1EF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Соответствует критерию полностью- «3» балла.</w:t>
      </w:r>
    </w:p>
    <w:p w:rsidR="00954401" w:rsidRPr="00841206" w:rsidRDefault="00954401" w:rsidP="0095440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sz w:val="24"/>
          <w:szCs w:val="24"/>
        </w:rPr>
        <w:t>дизайн-макет; модель; мультимедийный продукт; пакет рекомендаций; путеводитель; рекламный проспект; серия иллюстраций; справочник; словарь; сценарий; мероприятие различных видов; виртуальная экскурсия; сборник сочинений; дневник путешествий и другие.</w:t>
      </w:r>
    </w:p>
    <w:p w:rsidR="00954401" w:rsidRPr="00841206" w:rsidRDefault="00954401" w:rsidP="0095440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401" w:rsidRPr="00841206" w:rsidRDefault="00954401" w:rsidP="0095440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206">
        <w:rPr>
          <w:rFonts w:ascii="Times New Roman" w:eastAsia="Calibri" w:hAnsi="Times New Roman" w:cs="Times New Roman"/>
          <w:b/>
          <w:sz w:val="24"/>
          <w:szCs w:val="24"/>
        </w:rPr>
        <w:t xml:space="preserve"> Защита проекта.</w:t>
      </w:r>
    </w:p>
    <w:p w:rsidR="00954401" w:rsidRPr="00841206" w:rsidRDefault="00954401" w:rsidP="0095440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Защита проекта осуществляется в третьей декаде марта. Форма- публичное представление проекта. </w:t>
      </w:r>
    </w:p>
    <w:p w:rsidR="00954401" w:rsidRPr="00841206" w:rsidRDefault="00954401" w:rsidP="0095440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401" w:rsidRPr="00017200" w:rsidRDefault="00954401" w:rsidP="009544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1720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Требования к процедуре организации и проведения защиты проекта</w:t>
      </w:r>
    </w:p>
    <w:p w:rsidR="00954401" w:rsidRPr="00017200" w:rsidRDefault="00954401" w:rsidP="009544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54401" w:rsidRPr="00017200" w:rsidRDefault="00954401" w:rsidP="009544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Независимо от направления проекта защита происходит публично. Не более 7 минут на предоставления презентации проекта, ответы на вопросы по теме проекта -  5 минут.</w:t>
      </w:r>
    </w:p>
    <w:p w:rsidR="00954401" w:rsidRPr="00017200" w:rsidRDefault="00954401" w:rsidP="009544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К защите обучающийся представляет проектный продукт, печатный формат паспорта проекта для совета экспертов.</w:t>
      </w: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7200">
        <w:rPr>
          <w:rFonts w:ascii="Times New Roman" w:eastAsia="Calibri" w:hAnsi="Times New Roman" w:cs="Times New Roman"/>
          <w:sz w:val="24"/>
          <w:szCs w:val="24"/>
        </w:rPr>
        <w:t xml:space="preserve">Место защиты ИП – МАОУ СШ № 115. Презентация проекта может проходить на уровне класса, на </w:t>
      </w:r>
      <w:proofErr w:type="spellStart"/>
      <w:r w:rsidRPr="00017200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017200">
        <w:rPr>
          <w:rFonts w:ascii="Times New Roman" w:eastAsia="Calibri" w:hAnsi="Times New Roman" w:cs="Times New Roman"/>
          <w:sz w:val="24"/>
          <w:szCs w:val="24"/>
        </w:rPr>
        <w:t xml:space="preserve"> научно-практической конференции.  Для проведения защиты ИП обучающихся в образовательном учреждении создается совет экспертов. Состав совета от 3 до 7 человек. Членами совета могут являться: представители администрации учреждения; учитель, преподающий предмет «Индивидуальный проект»; учителя-предметники по одному от каждого методического объединения. </w:t>
      </w:r>
    </w:p>
    <w:p w:rsidR="00954401" w:rsidRPr="00017200" w:rsidRDefault="00954401" w:rsidP="009544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Дата проведения защиты проектов и состав совета экспе</w:t>
      </w:r>
      <w:r w:rsidRPr="00841206">
        <w:rPr>
          <w:rFonts w:ascii="Times New Roman" w:eastAsia="Calibri" w:hAnsi="Times New Roman" w:cs="Times New Roman"/>
          <w:sz w:val="24"/>
          <w:szCs w:val="24"/>
        </w:rPr>
        <w:t>ртов утверждается директором в третьей</w:t>
      </w:r>
      <w:r w:rsidRPr="00017200">
        <w:rPr>
          <w:rFonts w:ascii="Times New Roman" w:eastAsia="Calibri" w:hAnsi="Times New Roman" w:cs="Times New Roman"/>
          <w:sz w:val="24"/>
          <w:szCs w:val="24"/>
        </w:rPr>
        <w:t xml:space="preserve"> декады февраля.</w:t>
      </w:r>
    </w:p>
    <w:p w:rsidR="00954401" w:rsidRPr="00017200" w:rsidRDefault="00954401" w:rsidP="009544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На защите проектов могут присутствовать: представитель муниципальных органов образования, методических служб, родительская общественность.</w:t>
      </w:r>
    </w:p>
    <w:p w:rsidR="00954401" w:rsidRPr="00017200" w:rsidRDefault="00954401" w:rsidP="009544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Совет экспертов оценивает уровень выполнения ИП в соответствии с критериями.</w:t>
      </w:r>
      <w:r w:rsidRPr="0001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проведения защиты реализованного проекта, параметры и критерии оценки проектной деятельности должны быть известны обучающимся заранее. </w:t>
      </w:r>
    </w:p>
    <w:p w:rsidR="00954401" w:rsidRPr="00017200" w:rsidRDefault="00954401" w:rsidP="009544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Обучающимся, пропустившим основной срок защиты ИП по уважительной причине, предоставляется дополнительная дата защиты.</w:t>
      </w:r>
    </w:p>
    <w:p w:rsidR="00954401" w:rsidRPr="00017200" w:rsidRDefault="00954401" w:rsidP="009544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017200">
        <w:rPr>
          <w:rFonts w:ascii="Times New Roman" w:eastAsia="Calibri" w:hAnsi="Times New Roman" w:cs="Times New Roman"/>
          <w:sz w:val="24"/>
          <w:szCs w:val="24"/>
        </w:rPr>
        <w:t>,</w:t>
      </w: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 который не прошел процесс защиты</w:t>
      </w:r>
      <w:r w:rsidRPr="00017200">
        <w:rPr>
          <w:rFonts w:ascii="Times New Roman" w:eastAsia="Calibri" w:hAnsi="Times New Roman" w:cs="Times New Roman"/>
          <w:sz w:val="24"/>
          <w:szCs w:val="24"/>
        </w:rPr>
        <w:t xml:space="preserve"> возвращается обучающемуся на доработку. Срок доработки 1 месяц. Повторная защита в третьей декаде апреля. При получении отметки 2 (неудовлетворительно) за проект, обучающийся переводится в 11 класс с академической задолженностью. Ликвидация академической задолженности может проходить в 2 этапа, если обучающийся на первом этапе не получил удовлетворительную отметку:</w:t>
      </w:r>
    </w:p>
    <w:p w:rsidR="00954401" w:rsidRPr="00017200" w:rsidRDefault="00954401" w:rsidP="009544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1.этап до 20 сентября.</w:t>
      </w:r>
    </w:p>
    <w:p w:rsidR="00954401" w:rsidRPr="00017200" w:rsidRDefault="00954401" w:rsidP="009544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lastRenderedPageBreak/>
        <w:t>2. этап до 30 марта.</w:t>
      </w:r>
    </w:p>
    <w:p w:rsidR="00954401" w:rsidRPr="00017200" w:rsidRDefault="00954401" w:rsidP="009544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Вся деятельность по проекту осуществляется обучающимся в 11 классе самостоятельно. Возможна консультация у учителя по предмету ИП, не более трех консультаций.</w:t>
      </w:r>
    </w:p>
    <w:p w:rsidR="00954401" w:rsidRPr="00017200" w:rsidRDefault="00954401" w:rsidP="009544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Обучающийся, выступивший с проектом успешно на муниципальном, региональном, всероссийском или международном уровне автоматически ставиться высший бал и от защиты в образовательном учреждении он освобождается.</w:t>
      </w: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 Данная возможность является высоким мотивационным аспектом для обучающихся.</w:t>
      </w:r>
    </w:p>
    <w:p w:rsidR="00954401" w:rsidRPr="00017200" w:rsidRDefault="00954401" w:rsidP="00954401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54401" w:rsidRPr="00017200" w:rsidRDefault="00954401" w:rsidP="0095440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017200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Критерии оценивания индивидуального проекта.</w:t>
      </w:r>
    </w:p>
    <w:p w:rsidR="00954401" w:rsidRPr="00017200" w:rsidRDefault="00954401" w:rsidP="009544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9288652"/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689"/>
        <w:gridCol w:w="5103"/>
        <w:gridCol w:w="1559"/>
      </w:tblGrid>
      <w:tr w:rsidR="00841206" w:rsidRPr="00841206" w:rsidTr="00E16E4D">
        <w:tc>
          <w:tcPr>
            <w:tcW w:w="7792" w:type="dxa"/>
            <w:gridSpan w:val="2"/>
          </w:tcPr>
          <w:p w:rsidR="00954401" w:rsidRPr="00017200" w:rsidRDefault="00954401" w:rsidP="00E16E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4401" w:rsidRPr="00017200" w:rsidRDefault="00954401" w:rsidP="00E16E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1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</w:p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401" w:rsidRPr="00017200" w:rsidRDefault="00954401" w:rsidP="00E16E4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</w:p>
        </w:tc>
      </w:tr>
      <w:tr w:rsidR="00841206" w:rsidRPr="00841206" w:rsidTr="00E16E4D">
        <w:tc>
          <w:tcPr>
            <w:tcW w:w="2689" w:type="dxa"/>
            <w:vMerge w:val="restart"/>
          </w:tcPr>
          <w:p w:rsidR="00954401" w:rsidRPr="00017200" w:rsidRDefault="00954401" w:rsidP="00E1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Изложить  собранный материал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2689" w:type="dxa"/>
            <w:vMerge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результаты работы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2689" w:type="dxa"/>
            <w:vMerge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 ответить на вопросы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2689" w:type="dxa"/>
            <w:vMerge w:val="restart"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noProof/>
                <w:spacing w:val="-2"/>
                <w:sz w:val="24"/>
                <w:szCs w:val="24"/>
                <w:lang w:eastAsia="ru-RU"/>
              </w:rPr>
              <w:t>Оформлять презентацию в соответствии с требованиями  школьного положения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2689" w:type="dxa"/>
            <w:vMerge/>
          </w:tcPr>
          <w:p w:rsidR="00954401" w:rsidRPr="00017200" w:rsidRDefault="00954401" w:rsidP="00E16E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проблему и выбирать способы ее решения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2689" w:type="dxa"/>
            <w:vMerge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и реализовывать принятое решение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2689" w:type="dxa"/>
            <w:vMerge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выводы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2689" w:type="dxa"/>
            <w:vMerge w:val="restart"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.Регулятивной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ресурсные возможности для достижения цели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2689" w:type="dxa"/>
            <w:vMerge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2689" w:type="dxa"/>
            <w:vMerge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рефлексию по успешности выполнения проекта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проекта</w:t>
            </w:r>
          </w:p>
        </w:tc>
      </w:tr>
      <w:tr w:rsidR="00841206" w:rsidRPr="00841206" w:rsidTr="00E16E4D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и взаимосвязь содержания на основе собранных данных.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самостоятельности (уникальности) не менее 50% (</w:t>
            </w:r>
            <w:proofErr w:type="spellStart"/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установленной при проверке в сети интернет.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Уникальность, оригинальность творческого продукта</w:t>
            </w:r>
            <w:r w:rsidRPr="000172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841206" w:rsidRPr="00841206" w:rsidTr="00E16E4D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01" w:rsidRPr="00017200" w:rsidRDefault="00954401" w:rsidP="00E16E4D">
            <w:pPr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ценность продукта проектной деятельности</w:t>
            </w:r>
          </w:p>
        </w:tc>
        <w:tc>
          <w:tcPr>
            <w:tcW w:w="1559" w:type="dxa"/>
          </w:tcPr>
          <w:p w:rsidR="00954401" w:rsidRPr="00017200" w:rsidRDefault="00954401" w:rsidP="00E16E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0-3</w:t>
            </w:r>
          </w:p>
        </w:tc>
      </w:tr>
    </w:tbl>
    <w:p w:rsidR="00954401" w:rsidRPr="00017200" w:rsidRDefault="00954401" w:rsidP="009544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401" w:rsidRPr="00017200" w:rsidRDefault="00954401" w:rsidP="009544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Критерии оценивания в баллах:</w:t>
      </w:r>
    </w:p>
    <w:bookmarkEnd w:id="1"/>
    <w:p w:rsidR="00954401" w:rsidRPr="00017200" w:rsidRDefault="00954401" w:rsidP="0095440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Не соответствии критерию – «0» баллов;</w:t>
      </w:r>
    </w:p>
    <w:p w:rsidR="00954401" w:rsidRPr="00017200" w:rsidRDefault="00954401" w:rsidP="0095440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Соответствует критерию частично- «1-2» балла;</w:t>
      </w:r>
    </w:p>
    <w:p w:rsidR="00954401" w:rsidRPr="00017200" w:rsidRDefault="00954401" w:rsidP="0095440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Соответствует критерию полностью- «3» балла.</w:t>
      </w:r>
    </w:p>
    <w:p w:rsidR="00954401" w:rsidRPr="00017200" w:rsidRDefault="00954401" w:rsidP="00954401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 xml:space="preserve">Наибольшее количество баллов - </w:t>
      </w:r>
      <w:r w:rsidRPr="00017200">
        <w:rPr>
          <w:rFonts w:ascii="Times New Roman" w:eastAsia="Calibri" w:hAnsi="Times New Roman" w:cs="Times New Roman"/>
          <w:b/>
          <w:sz w:val="24"/>
          <w:szCs w:val="24"/>
        </w:rPr>
        <w:t>42</w:t>
      </w:r>
      <w:r w:rsidRPr="000172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401" w:rsidRPr="00017200" w:rsidRDefault="00954401" w:rsidP="009544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206">
        <w:rPr>
          <w:rFonts w:ascii="Times New Roman" w:eastAsia="Calibri" w:hAnsi="Times New Roman" w:cs="Times New Roman"/>
          <w:sz w:val="24"/>
          <w:szCs w:val="24"/>
        </w:rPr>
        <w:tab/>
      </w:r>
      <w:r w:rsidRPr="00017200">
        <w:rPr>
          <w:rFonts w:ascii="Times New Roman" w:eastAsia="Calibri" w:hAnsi="Times New Roman" w:cs="Times New Roman"/>
          <w:sz w:val="24"/>
          <w:szCs w:val="24"/>
        </w:rPr>
        <w:t xml:space="preserve">Руководитель проекта предоставляет заключение об успешности выполнения ИП обучающимися экспертному совету за 2 недели до даты защиты проекта </w:t>
      </w:r>
      <w:r w:rsidRPr="00017200">
        <w:rPr>
          <w:rFonts w:ascii="Times New Roman" w:eastAsia="Calibri" w:hAnsi="Times New Roman" w:cs="Times New Roman"/>
          <w:b/>
          <w:bCs/>
          <w:sz w:val="24"/>
          <w:szCs w:val="24"/>
        </w:rPr>
        <w:t>(1-5 баллов</w:t>
      </w:r>
      <w:r w:rsidRPr="0001720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954401" w:rsidRPr="00017200" w:rsidRDefault="00954401" w:rsidP="009544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Учитель по предмету ИП предоставляет список обучающихся с результатами зачетов, полученных в течении учебного года.</w:t>
      </w:r>
    </w:p>
    <w:p w:rsidR="00954401" w:rsidRPr="00017200" w:rsidRDefault="00954401" w:rsidP="009544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Итоговые баллы — это сумма из трёх составляющих: баллы за защиту реализованного проекта, баллы, выставленные руководителем проекта и зачетов по теоретическому материалу.</w:t>
      </w:r>
    </w:p>
    <w:p w:rsidR="00954401" w:rsidRPr="00017200" w:rsidRDefault="00954401" w:rsidP="009544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 xml:space="preserve">Наибольшее количество баллов - </w:t>
      </w:r>
      <w:r w:rsidRPr="00017200"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Pr="000172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401" w:rsidRPr="00017200" w:rsidRDefault="00954401" w:rsidP="0095440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Перевод баллов в отметку.</w:t>
      </w:r>
    </w:p>
    <w:p w:rsidR="00954401" w:rsidRPr="00017200" w:rsidRDefault="00954401" w:rsidP="0095440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54401" w:rsidRPr="00017200" w:rsidRDefault="00954401" w:rsidP="00954401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От «0» до «16» баллов- «не удовлетворительно» (2);</w:t>
      </w:r>
    </w:p>
    <w:p w:rsidR="00954401" w:rsidRPr="00017200" w:rsidRDefault="00954401" w:rsidP="00954401">
      <w:pPr>
        <w:spacing w:after="0" w:line="240" w:lineRule="auto"/>
        <w:ind w:left="142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Базовый уровень:</w:t>
      </w:r>
    </w:p>
    <w:p w:rsidR="00954401" w:rsidRPr="00017200" w:rsidRDefault="00954401" w:rsidP="00954401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От «17» до «27» баллов- «удовлетворительно» (3);</w:t>
      </w:r>
    </w:p>
    <w:p w:rsidR="00954401" w:rsidRPr="00017200" w:rsidRDefault="00954401" w:rsidP="00954401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От «28» до «37» баллов- «хорошо» (4);</w:t>
      </w:r>
    </w:p>
    <w:p w:rsidR="00954401" w:rsidRPr="00017200" w:rsidRDefault="00954401" w:rsidP="00954401">
      <w:pPr>
        <w:spacing w:after="0" w:line="240" w:lineRule="auto"/>
        <w:ind w:left="142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Повышенный уровень:</w:t>
      </w:r>
    </w:p>
    <w:p w:rsidR="00954401" w:rsidRPr="00017200" w:rsidRDefault="00954401" w:rsidP="00954401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7200">
        <w:rPr>
          <w:rFonts w:ascii="Times New Roman" w:eastAsia="Calibri" w:hAnsi="Times New Roman" w:cs="Times New Roman"/>
          <w:sz w:val="24"/>
          <w:szCs w:val="24"/>
        </w:rPr>
        <w:t>От «38» до «47» баллов-«отлично» (5).</w:t>
      </w:r>
    </w:p>
    <w:p w:rsidR="00954401" w:rsidRPr="00841206" w:rsidRDefault="00954401" w:rsidP="0095440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401" w:rsidRPr="00841206" w:rsidRDefault="0027347E" w:rsidP="0027347E">
      <w:pPr>
        <w:pStyle w:val="a7"/>
        <w:shd w:val="clear" w:color="auto" w:fill="FFFFFF"/>
        <w:ind w:left="789"/>
        <w:contextualSpacing/>
        <w:rPr>
          <w:rFonts w:eastAsia="Calibri"/>
          <w:sz w:val="24"/>
          <w:szCs w:val="24"/>
        </w:rPr>
      </w:pPr>
      <w:r w:rsidRPr="00841206">
        <w:rPr>
          <w:sz w:val="24"/>
          <w:szCs w:val="24"/>
          <w:lang w:eastAsia="ru-RU"/>
        </w:rPr>
        <w:t>Э</w:t>
      </w:r>
      <w:r w:rsidR="00770C5C" w:rsidRPr="00841206">
        <w:rPr>
          <w:sz w:val="24"/>
          <w:szCs w:val="24"/>
          <w:lang w:eastAsia="ru-RU"/>
        </w:rPr>
        <w:t>лектронный инструментарий</w:t>
      </w:r>
      <w:r w:rsidR="00770C5C" w:rsidRPr="00841206">
        <w:rPr>
          <w:rFonts w:eastAsia="Calibri"/>
          <w:sz w:val="24"/>
          <w:szCs w:val="24"/>
        </w:rPr>
        <w:t xml:space="preserve"> -</w:t>
      </w:r>
      <w:r w:rsidRPr="00841206">
        <w:rPr>
          <w:rFonts w:eastAsia="Calibri"/>
          <w:sz w:val="24"/>
          <w:szCs w:val="24"/>
        </w:rPr>
        <w:t xml:space="preserve"> таблица</w:t>
      </w:r>
      <w:r w:rsidR="00954401" w:rsidRPr="00841206">
        <w:rPr>
          <w:rFonts w:eastAsia="Calibri"/>
          <w:sz w:val="24"/>
          <w:szCs w:val="24"/>
        </w:rPr>
        <w:t xml:space="preserve"> «Индивидуальный проект»</w:t>
      </w:r>
      <w:r w:rsidRPr="00841206">
        <w:rPr>
          <w:rFonts w:eastAsia="Calibri"/>
          <w:sz w:val="24"/>
          <w:szCs w:val="24"/>
        </w:rPr>
        <w:t xml:space="preserve">, в </w:t>
      </w:r>
      <w:proofErr w:type="gramStart"/>
      <w:r w:rsidRPr="00841206">
        <w:rPr>
          <w:rFonts w:eastAsia="Calibri"/>
          <w:sz w:val="24"/>
          <w:szCs w:val="24"/>
        </w:rPr>
        <w:t>форме</w:t>
      </w:r>
      <w:r w:rsidRPr="00841206">
        <w:rPr>
          <w:sz w:val="24"/>
          <w:szCs w:val="24"/>
          <w:lang w:eastAsia="ru-RU"/>
        </w:rPr>
        <w:t xml:space="preserve">  </w:t>
      </w:r>
      <w:proofErr w:type="spellStart"/>
      <w:r w:rsidRPr="00841206">
        <w:rPr>
          <w:sz w:val="24"/>
          <w:szCs w:val="24"/>
          <w:lang w:eastAsia="ru-RU"/>
        </w:rPr>
        <w:t>excel</w:t>
      </w:r>
      <w:proofErr w:type="spellEnd"/>
      <w:proofErr w:type="gramEnd"/>
      <w:r w:rsidRPr="00841206">
        <w:rPr>
          <w:sz w:val="24"/>
          <w:szCs w:val="24"/>
          <w:lang w:eastAsia="ru-RU"/>
        </w:rPr>
        <w:t xml:space="preserve"> формы, является инструментом документального сопровождения проектной деятельности</w:t>
      </w:r>
      <w:r w:rsidR="00770C5C" w:rsidRPr="00841206">
        <w:rPr>
          <w:rFonts w:eastAsia="Calibri"/>
          <w:sz w:val="24"/>
          <w:szCs w:val="24"/>
        </w:rPr>
        <w:t xml:space="preserve"> </w:t>
      </w:r>
      <w:r w:rsidR="00954401" w:rsidRPr="00841206">
        <w:rPr>
          <w:rFonts w:eastAsia="Calibri"/>
          <w:sz w:val="24"/>
          <w:szCs w:val="24"/>
        </w:rPr>
        <w:t xml:space="preserve">. Разделы таблицы: </w:t>
      </w:r>
    </w:p>
    <w:p w:rsidR="00954401" w:rsidRPr="00841206" w:rsidRDefault="00954401" w:rsidP="00954401">
      <w:pPr>
        <w:pStyle w:val="a7"/>
        <w:numPr>
          <w:ilvl w:val="0"/>
          <w:numId w:val="44"/>
        </w:numPr>
        <w:shd w:val="clear" w:color="auto" w:fill="FFFFFF"/>
        <w:contextualSpacing/>
        <w:rPr>
          <w:rFonts w:eastAsia="Calibri"/>
          <w:sz w:val="24"/>
          <w:szCs w:val="24"/>
        </w:rPr>
      </w:pPr>
      <w:r w:rsidRPr="00841206">
        <w:rPr>
          <w:rFonts w:eastAsia="Calibri"/>
          <w:sz w:val="24"/>
          <w:szCs w:val="24"/>
        </w:rPr>
        <w:t xml:space="preserve">Информация по теме проекта (Ф.И.О. обучающегося, класс, тема проекта, предмет, руководитель проекта) заполняется в </w:t>
      </w:r>
      <w:proofErr w:type="spellStart"/>
      <w:r w:rsidRPr="00841206">
        <w:rPr>
          <w:rFonts w:eastAsia="Calibri"/>
          <w:sz w:val="24"/>
          <w:szCs w:val="24"/>
        </w:rPr>
        <w:t>гугл</w:t>
      </w:r>
      <w:proofErr w:type="spellEnd"/>
      <w:r w:rsidRPr="00841206">
        <w:rPr>
          <w:rFonts w:eastAsia="Calibri"/>
          <w:sz w:val="24"/>
          <w:szCs w:val="24"/>
        </w:rPr>
        <w:t xml:space="preserve"> – форме руководителем проекта согласно приказу директора.</w:t>
      </w:r>
    </w:p>
    <w:p w:rsidR="00954401" w:rsidRPr="00841206" w:rsidRDefault="00954401" w:rsidP="00954401">
      <w:pPr>
        <w:pStyle w:val="a7"/>
        <w:numPr>
          <w:ilvl w:val="0"/>
          <w:numId w:val="45"/>
        </w:numPr>
        <w:shd w:val="clear" w:color="auto" w:fill="FFFFFF"/>
        <w:contextualSpacing/>
        <w:rPr>
          <w:rFonts w:eastAsia="Calibri"/>
          <w:sz w:val="24"/>
          <w:szCs w:val="24"/>
        </w:rPr>
      </w:pPr>
      <w:r w:rsidRPr="00841206">
        <w:rPr>
          <w:rFonts w:eastAsia="Calibri"/>
          <w:sz w:val="24"/>
          <w:szCs w:val="24"/>
        </w:rPr>
        <w:t xml:space="preserve">Рецензия руководителя проекта (заполняется в </w:t>
      </w:r>
      <w:proofErr w:type="spellStart"/>
      <w:r w:rsidRPr="00841206">
        <w:rPr>
          <w:rFonts w:eastAsia="Calibri"/>
          <w:sz w:val="24"/>
          <w:szCs w:val="24"/>
        </w:rPr>
        <w:t>гугл</w:t>
      </w:r>
      <w:proofErr w:type="spellEnd"/>
      <w:r w:rsidRPr="00841206">
        <w:rPr>
          <w:rFonts w:eastAsia="Calibri"/>
          <w:sz w:val="24"/>
          <w:szCs w:val="24"/>
        </w:rPr>
        <w:t>-форме)</w:t>
      </w:r>
    </w:p>
    <w:p w:rsidR="00954401" w:rsidRPr="00841206" w:rsidRDefault="00954401" w:rsidP="0095440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401" w:rsidRPr="00930F8F" w:rsidRDefault="00954401" w:rsidP="0095440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0F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РЕЦЕНЗИЯ</w:t>
      </w:r>
    </w:p>
    <w:p w:rsidR="00954401" w:rsidRPr="00930F8F" w:rsidRDefault="00954401" w:rsidP="009544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проектную работу: _________________________________________ </w:t>
      </w:r>
    </w:p>
    <w:p w:rsidR="00954401" w:rsidRPr="00930F8F" w:rsidRDefault="00954401" w:rsidP="0095440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401" w:rsidRPr="00930F8F" w:rsidRDefault="00954401" w:rsidP="0095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F8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Ф.И.О. обучающегося</w:t>
      </w:r>
      <w:r w:rsidRPr="00930F8F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954401" w:rsidRPr="00930F8F" w:rsidRDefault="00954401" w:rsidP="009544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0F8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Класс_</w:t>
      </w:r>
      <w:r w:rsidRPr="00930F8F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954401" w:rsidRPr="00930F8F" w:rsidRDefault="00954401" w:rsidP="009544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091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4980"/>
      </w:tblGrid>
      <w:tr w:rsidR="00841206" w:rsidRPr="00841206" w:rsidTr="00E16E4D">
        <w:trPr>
          <w:trHeight w:val="512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401" w:rsidRPr="00930F8F" w:rsidRDefault="00954401" w:rsidP="00E16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4401" w:rsidRPr="00930F8F" w:rsidRDefault="00954401" w:rsidP="00E16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841206" w:rsidRPr="00841206" w:rsidTr="00E16E4D">
        <w:trPr>
          <w:trHeight w:val="472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01" w:rsidRPr="00930F8F" w:rsidRDefault="00954401" w:rsidP="00E16E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проекта.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01" w:rsidRPr="00930F8F" w:rsidRDefault="00954401" w:rsidP="00E16E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06" w:rsidRPr="00841206" w:rsidTr="00E16E4D">
        <w:trPr>
          <w:trHeight w:val="685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01" w:rsidRPr="00930F8F" w:rsidRDefault="00954401" w:rsidP="00E16E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характеристика процесса учебного проектирования</w:t>
            </w:r>
            <w:r w:rsidRPr="0093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01" w:rsidRPr="00930F8F" w:rsidRDefault="00954401" w:rsidP="00E16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06" w:rsidRPr="00841206" w:rsidTr="00E16E4D">
        <w:trPr>
          <w:trHeight w:val="546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01" w:rsidRPr="00930F8F" w:rsidRDefault="00954401" w:rsidP="00E16E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содержания проекта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01" w:rsidRPr="00930F8F" w:rsidRDefault="00954401" w:rsidP="00E16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06" w:rsidRPr="00841206" w:rsidTr="00E16E4D">
        <w:trPr>
          <w:trHeight w:val="546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01" w:rsidRPr="00930F8F" w:rsidRDefault="00954401" w:rsidP="00E16E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значимость проекта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01" w:rsidRPr="00930F8F" w:rsidRDefault="00954401" w:rsidP="00E16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06" w:rsidRPr="00841206" w:rsidTr="00E16E4D">
        <w:trPr>
          <w:trHeight w:val="546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01" w:rsidRPr="00930F8F" w:rsidRDefault="00954401" w:rsidP="00E16E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Недостатки и замечания по проекту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01" w:rsidRPr="00930F8F" w:rsidRDefault="00954401" w:rsidP="00E16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06" w:rsidRPr="00841206" w:rsidTr="00E16E4D">
        <w:trPr>
          <w:trHeight w:val="502"/>
        </w:trPr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01" w:rsidRPr="00930F8F" w:rsidRDefault="00954401" w:rsidP="00E16E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в баллах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4401" w:rsidRPr="00930F8F" w:rsidRDefault="00954401" w:rsidP="00E16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401" w:rsidRPr="00930F8F" w:rsidRDefault="00954401" w:rsidP="0095440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401" w:rsidRPr="00930F8F" w:rsidRDefault="00954401" w:rsidP="00954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930F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4401" w:rsidRPr="00930F8F" w:rsidRDefault="00954401" w:rsidP="00954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(не отвечает) требованиям, предъяв</w:t>
      </w:r>
      <w:r w:rsidRPr="00930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ляемым к индивидуальному итоговому проекту и рекомендуется (не может быть рекомендова</w:t>
      </w:r>
      <w:r w:rsidRPr="00930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на) к защите. Отметка руководителем выставляется в пределах от «1» до «5» баллов.</w:t>
      </w:r>
    </w:p>
    <w:p w:rsidR="00954401" w:rsidRPr="00841206" w:rsidRDefault="00954401" w:rsidP="00954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Pr="00930F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_________________________________/__________________/</w:t>
      </w:r>
    </w:p>
    <w:p w:rsidR="00954401" w:rsidRPr="00841206" w:rsidRDefault="00954401" w:rsidP="009544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01" w:rsidRPr="00841206" w:rsidRDefault="00954401" w:rsidP="00954401">
      <w:pPr>
        <w:pStyle w:val="a7"/>
        <w:numPr>
          <w:ilvl w:val="0"/>
          <w:numId w:val="46"/>
        </w:numPr>
        <w:shd w:val="clear" w:color="auto" w:fill="FFFFFF"/>
        <w:contextualSpacing/>
        <w:rPr>
          <w:sz w:val="24"/>
          <w:szCs w:val="24"/>
          <w:lang w:eastAsia="ru-RU"/>
        </w:rPr>
      </w:pPr>
      <w:r w:rsidRPr="00841206">
        <w:rPr>
          <w:sz w:val="24"/>
          <w:szCs w:val="24"/>
          <w:lang w:eastAsia="ru-RU"/>
        </w:rPr>
        <w:t xml:space="preserve">Защита проекта (члены света экспертов выставляют баллы согласно </w:t>
      </w:r>
    </w:p>
    <w:p w:rsidR="00954401" w:rsidRPr="00841206" w:rsidRDefault="00954401" w:rsidP="00954401">
      <w:pPr>
        <w:pStyle w:val="a7"/>
        <w:shd w:val="clear" w:color="auto" w:fill="FFFFFF"/>
        <w:ind w:left="720"/>
        <w:contextualSpacing/>
        <w:rPr>
          <w:sz w:val="24"/>
          <w:szCs w:val="24"/>
          <w:lang w:eastAsia="ru-RU"/>
        </w:rPr>
      </w:pPr>
      <w:r w:rsidRPr="00841206">
        <w:rPr>
          <w:sz w:val="24"/>
          <w:szCs w:val="24"/>
          <w:lang w:eastAsia="ru-RU"/>
        </w:rPr>
        <w:t>критериям оценивания).</w:t>
      </w:r>
    </w:p>
    <w:p w:rsidR="00954401" w:rsidRPr="00841206" w:rsidRDefault="00954401" w:rsidP="00954401">
      <w:pPr>
        <w:pStyle w:val="a7"/>
        <w:numPr>
          <w:ilvl w:val="0"/>
          <w:numId w:val="48"/>
        </w:numPr>
        <w:shd w:val="clear" w:color="auto" w:fill="FFFFFF"/>
        <w:contextualSpacing/>
        <w:rPr>
          <w:sz w:val="24"/>
          <w:szCs w:val="24"/>
          <w:lang w:eastAsia="ru-RU"/>
        </w:rPr>
      </w:pPr>
      <w:r w:rsidRPr="00841206">
        <w:rPr>
          <w:sz w:val="24"/>
          <w:szCs w:val="24"/>
          <w:lang w:eastAsia="ru-RU"/>
        </w:rPr>
        <w:t>Итоговые баллы по проекту (автоматически переводятся в отметку).</w:t>
      </w:r>
    </w:p>
    <w:p w:rsidR="00954401" w:rsidRPr="00841206" w:rsidRDefault="00954401" w:rsidP="00954401">
      <w:pPr>
        <w:pStyle w:val="a7"/>
        <w:numPr>
          <w:ilvl w:val="0"/>
          <w:numId w:val="49"/>
        </w:numPr>
        <w:shd w:val="clear" w:color="auto" w:fill="FFFFFF"/>
        <w:contextualSpacing/>
        <w:rPr>
          <w:rFonts w:eastAsia="Calibri"/>
          <w:sz w:val="24"/>
          <w:szCs w:val="24"/>
        </w:rPr>
      </w:pPr>
      <w:r w:rsidRPr="00841206">
        <w:rPr>
          <w:rFonts w:eastAsia="Calibri"/>
          <w:sz w:val="24"/>
          <w:szCs w:val="24"/>
        </w:rPr>
        <w:lastRenderedPageBreak/>
        <w:t xml:space="preserve">Допуск к защите проекта учителем по предмету «Индивидуальный проект» </w:t>
      </w:r>
    </w:p>
    <w:p w:rsidR="00954401" w:rsidRPr="00841206" w:rsidRDefault="00954401" w:rsidP="00954401">
      <w:pPr>
        <w:pStyle w:val="a7"/>
        <w:shd w:val="clear" w:color="auto" w:fill="FFFFFF"/>
        <w:ind w:left="720"/>
        <w:contextualSpacing/>
        <w:rPr>
          <w:rFonts w:eastAsia="Calibri"/>
          <w:sz w:val="24"/>
          <w:szCs w:val="24"/>
        </w:rPr>
      </w:pPr>
      <w:r w:rsidRPr="00841206">
        <w:rPr>
          <w:rFonts w:eastAsia="Calibri"/>
          <w:sz w:val="24"/>
          <w:szCs w:val="24"/>
        </w:rPr>
        <w:t>(по результатам зачетов).</w:t>
      </w:r>
    </w:p>
    <w:p w:rsidR="00954401" w:rsidRDefault="00954401" w:rsidP="00954401">
      <w:pPr>
        <w:pStyle w:val="a7"/>
        <w:numPr>
          <w:ilvl w:val="0"/>
          <w:numId w:val="50"/>
        </w:numPr>
        <w:shd w:val="clear" w:color="auto" w:fill="FFFFFF"/>
        <w:contextualSpacing/>
        <w:rPr>
          <w:rFonts w:eastAsia="Calibri"/>
          <w:sz w:val="24"/>
          <w:szCs w:val="24"/>
        </w:rPr>
      </w:pPr>
      <w:r w:rsidRPr="00841206">
        <w:rPr>
          <w:rFonts w:eastAsia="Calibri"/>
          <w:sz w:val="24"/>
          <w:szCs w:val="24"/>
        </w:rPr>
        <w:t>Аналитика (сравнение по трем учебным годам: количество проектов по предметам).</w:t>
      </w:r>
    </w:p>
    <w:p w:rsidR="00F56A89" w:rsidRDefault="00F56A89" w:rsidP="00F56A89">
      <w:pPr>
        <w:shd w:val="clear" w:color="auto" w:fill="FFFFFF"/>
        <w:contextualSpacing/>
        <w:rPr>
          <w:rFonts w:eastAsia="Calibri"/>
          <w:sz w:val="24"/>
          <w:szCs w:val="24"/>
        </w:rPr>
      </w:pPr>
    </w:p>
    <w:p w:rsidR="00367F1E" w:rsidRPr="0076726E" w:rsidRDefault="00F56A89" w:rsidP="00367F1E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F56A89">
        <w:rPr>
          <w:rFonts w:ascii="Times New Roman" w:eastAsia="Calibri" w:hAnsi="Times New Roman" w:cs="Times New Roman"/>
          <w:sz w:val="24"/>
          <w:szCs w:val="24"/>
        </w:rPr>
        <w:t xml:space="preserve">При разработке модели проектно-исследовательской деятельности для </w:t>
      </w:r>
      <w:r w:rsidR="00367F1E" w:rsidRPr="00F56A89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4C7BF8">
        <w:rPr>
          <w:rFonts w:ascii="Times New Roman" w:eastAsia="Calibri" w:hAnsi="Times New Roman" w:cs="Times New Roman"/>
          <w:sz w:val="24"/>
          <w:szCs w:val="24"/>
        </w:rPr>
        <w:t xml:space="preserve"> 10 классов выявили</w:t>
      </w:r>
      <w:r w:rsidR="00367F1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4401" w:rsidRPr="00841206" w:rsidRDefault="00954401" w:rsidP="0095440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4681"/>
      </w:tblGrid>
      <w:tr w:rsidR="0076726E" w:rsidRPr="0076726E" w:rsidTr="00E16E4D">
        <w:trPr>
          <w:trHeight w:val="2541"/>
        </w:trPr>
        <w:tc>
          <w:tcPr>
            <w:tcW w:w="5247" w:type="dxa"/>
          </w:tcPr>
          <w:p w:rsidR="0076726E" w:rsidRPr="0076726E" w:rsidRDefault="0076726E" w:rsidP="0076726E">
            <w:pPr>
              <w:spacing w:before="10" w:line="274" w:lineRule="exact"/>
              <w:ind w:left="24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672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ПЛЮСЫ</w:t>
            </w:r>
          </w:p>
          <w:p w:rsidR="0076726E" w:rsidRDefault="00367F1E" w:rsidP="00C74819">
            <w:pPr>
              <w:spacing w:line="274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7F1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Разработано «</w:t>
            </w:r>
            <w:r w:rsidRPr="00367F1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Положение </w:t>
            </w:r>
            <w:r w:rsidRPr="0046650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 индивидуальном проекте обучающихся 10 классов в соответствии с ФГОС СОО</w:t>
            </w:r>
            <w:r w:rsidRPr="00367F1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367F1E" w:rsidRDefault="00367F1E" w:rsidP="00C74819">
            <w:pPr>
              <w:spacing w:line="274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 электронный инструментарий документального сопровождения проектной деятельности;</w:t>
            </w:r>
          </w:p>
          <w:p w:rsidR="00367F1E" w:rsidRPr="0076726E" w:rsidRDefault="00367F1E" w:rsidP="00C74819">
            <w:pPr>
              <w:spacing w:line="274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 состав учителей и узких специалистов, готовых выполнять роль руководителей проектов;</w:t>
            </w:r>
          </w:p>
          <w:p w:rsidR="0076726E" w:rsidRPr="0076726E" w:rsidRDefault="0076726E" w:rsidP="00C74819">
            <w:pPr>
              <w:ind w:left="141"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Формируется навык поиска информации;</w:t>
            </w:r>
          </w:p>
          <w:p w:rsidR="0076726E" w:rsidRPr="0076726E" w:rsidRDefault="00367F1E" w:rsidP="00C74819">
            <w:pPr>
              <w:spacing w:before="1"/>
              <w:ind w:left="141"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Предоставлена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возможность публичного</w:t>
            </w:r>
            <w:r w:rsidR="0076726E" w:rsidRPr="007672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</w:t>
            </w:r>
            <w:r w:rsidR="0076726E" w:rsidRPr="007672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76726E" w:rsidRPr="007672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="0076726E" w:rsidRPr="007672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площадках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школы,</w:t>
            </w:r>
            <w:r w:rsidR="0076726E" w:rsidRPr="007672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="0076726E" w:rsidRPr="007672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</w:t>
            </w:r>
            <w:r w:rsidR="0076726E" w:rsidRPr="007672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</w:t>
            </w:r>
            <w:r w:rsidR="0076726E" w:rsidRPr="007672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4681" w:type="dxa"/>
          </w:tcPr>
          <w:p w:rsidR="0076726E" w:rsidRPr="0076726E" w:rsidRDefault="0076726E" w:rsidP="0076726E">
            <w:pPr>
              <w:spacing w:before="10" w:line="274" w:lineRule="exact"/>
              <w:ind w:left="169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672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ВОЗМОЖНОСТИ</w:t>
            </w:r>
          </w:p>
          <w:p w:rsidR="0076726E" w:rsidRPr="0076726E" w:rsidRDefault="00C74819" w:rsidP="0076726E">
            <w:pPr>
              <w:ind w:left="141" w:right="9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 повышению уровня читательской грамотности;</w:t>
            </w:r>
          </w:p>
          <w:p w:rsidR="0076726E" w:rsidRPr="0076726E" w:rsidRDefault="0076726E" w:rsidP="0076726E">
            <w:pPr>
              <w:ind w:left="141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Pr="007672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7672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C74819">
              <w:rPr>
                <w:rFonts w:ascii="Times New Roman" w:eastAsia="Times New Roman" w:hAnsi="Times New Roman" w:cs="Times New Roman"/>
                <w:sz w:val="24"/>
                <w:lang w:val="ru-RU"/>
              </w:rPr>
              <w:t>УУД</w:t>
            </w: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6726E" w:rsidRDefault="0076726E" w:rsidP="0076726E">
            <w:pPr>
              <w:ind w:left="141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 иных возможностей проведения</w:t>
            </w:r>
            <w:r w:rsidRPr="007672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672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опытно-экспериментальных</w:t>
            </w:r>
            <w:r w:rsidR="004C7B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исследований;</w:t>
            </w:r>
          </w:p>
          <w:p w:rsidR="004C7BF8" w:rsidRDefault="004C7BF8" w:rsidP="0076726E">
            <w:pPr>
              <w:ind w:left="141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Продолжение разработки модели проектно-исследовательской деятельности для обучающихся 5-9 классов.</w:t>
            </w:r>
          </w:p>
          <w:p w:rsidR="008108A9" w:rsidRPr="0076726E" w:rsidRDefault="008108A9" w:rsidP="0076726E">
            <w:pPr>
              <w:ind w:left="141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08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разработанного электронного инструментария( таблица «Индивидуальный проект») на платформе «Моя школа» в 2023/24 уч.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108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году.</w:t>
            </w:r>
          </w:p>
        </w:tc>
      </w:tr>
      <w:tr w:rsidR="0076726E" w:rsidRPr="0076726E" w:rsidTr="00E16E4D">
        <w:trPr>
          <w:trHeight w:val="3100"/>
        </w:trPr>
        <w:tc>
          <w:tcPr>
            <w:tcW w:w="5247" w:type="dxa"/>
          </w:tcPr>
          <w:p w:rsidR="0076726E" w:rsidRPr="0076726E" w:rsidRDefault="0076726E" w:rsidP="0076726E">
            <w:pPr>
              <w:spacing w:before="13" w:line="274" w:lineRule="exact"/>
              <w:ind w:left="121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672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МИНУСЫ</w:t>
            </w:r>
            <w:r w:rsidRPr="007672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672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(ДЕФИЦИТЫ)</w:t>
            </w:r>
          </w:p>
          <w:p w:rsidR="00C74819" w:rsidRDefault="0076726E" w:rsidP="00C74819">
            <w:pPr>
              <w:ind w:left="141" w:right="5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Недостаточная квалификация педагогов,</w:t>
            </w:r>
            <w:r w:rsidR="00C748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узких специалистов школы</w:t>
            </w:r>
            <w:r w:rsidR="00C7481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осуществляющих проектную </w:t>
            </w:r>
            <w:r w:rsidR="00C74819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деятельность;</w:t>
            </w:r>
          </w:p>
          <w:p w:rsidR="0076726E" w:rsidRDefault="00C74819" w:rsidP="00C74819">
            <w:pPr>
              <w:ind w:left="141" w:right="5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2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672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Недостаточная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материально- техническая база учреждения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(реализация опытно-</w:t>
            </w:r>
            <w:r w:rsidR="0076726E" w:rsidRPr="007672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экспериментальной</w:t>
            </w:r>
            <w:r w:rsidR="0076726E" w:rsidRPr="007672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="0076726E" w:rsidRPr="007672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проектов)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C74819" w:rsidRPr="0076726E" w:rsidRDefault="00C74819" w:rsidP="00C74819">
            <w:pPr>
              <w:ind w:left="141" w:right="5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 понимание обучающимися и их родителями важности предмета «Индивидуальный проект».</w:t>
            </w:r>
          </w:p>
        </w:tc>
        <w:tc>
          <w:tcPr>
            <w:tcW w:w="4681" w:type="dxa"/>
          </w:tcPr>
          <w:p w:rsidR="0076726E" w:rsidRPr="0076726E" w:rsidRDefault="0076726E" w:rsidP="0076726E">
            <w:pPr>
              <w:spacing w:before="13" w:line="274" w:lineRule="exact"/>
              <w:ind w:left="21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672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УГРОЗЫ</w:t>
            </w:r>
          </w:p>
          <w:p w:rsidR="0076726E" w:rsidRDefault="00C74819" w:rsidP="0076726E">
            <w:pPr>
              <w:ind w:left="141"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Малое количество</w:t>
            </w:r>
            <w:r w:rsidR="0076726E" w:rsidRPr="007672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  <w:r w:rsidR="0076726E" w:rsidRPr="007672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76726E" w:rsidRPr="007672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лабораторными</w:t>
            </w:r>
            <w:r w:rsidR="0076726E" w:rsidRPr="0076726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6726E"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исследованиями;</w:t>
            </w:r>
          </w:p>
          <w:p w:rsidR="00C74819" w:rsidRPr="0076726E" w:rsidRDefault="00C74819" w:rsidP="0076726E">
            <w:pPr>
              <w:ind w:left="141"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 мотивация учителей и узких специалистов сопровожда</w:t>
            </w:r>
            <w:r w:rsidR="004C7BF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ть деятельность обучающихся по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проектам.</w:t>
            </w:r>
          </w:p>
          <w:p w:rsidR="0076726E" w:rsidRPr="0076726E" w:rsidRDefault="0076726E" w:rsidP="0076726E">
            <w:pPr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Низкая</w:t>
            </w:r>
            <w:r w:rsidRPr="007672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конкурентоспособность</w:t>
            </w:r>
            <w:r w:rsidRPr="007672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работ;</w:t>
            </w:r>
          </w:p>
          <w:p w:rsidR="0076726E" w:rsidRPr="0076726E" w:rsidRDefault="0076726E" w:rsidP="0076726E">
            <w:pPr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7672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7672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  <w:p w:rsidR="00C74819" w:rsidRPr="00C74819" w:rsidRDefault="0076726E" w:rsidP="00C74819">
            <w:pPr>
              <w:ind w:left="141"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72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некорректного</w:t>
            </w:r>
            <w:r w:rsidRPr="007672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7672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672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разницы</w:t>
            </w:r>
            <w:r w:rsidRPr="007672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C7481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между видами </w:t>
            </w:r>
            <w:r w:rsidR="00C7481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 и отличия исследовательской работы от проекта.</w:t>
            </w:r>
          </w:p>
          <w:p w:rsidR="0076726E" w:rsidRPr="0076726E" w:rsidRDefault="0076726E" w:rsidP="0076726E">
            <w:pPr>
              <w:ind w:left="141" w:right="7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DE1EFF" w:rsidRPr="00841206" w:rsidRDefault="00DE1EFF" w:rsidP="00017200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D41" w:rsidRPr="00017200" w:rsidRDefault="00E24D41" w:rsidP="001A2B12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54CA2" w:rsidRPr="00017200" w:rsidRDefault="00254CA2" w:rsidP="008763D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8A26F0" w:rsidRPr="00017200" w:rsidRDefault="008A26F0" w:rsidP="008763D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7030A0"/>
          <w:sz w:val="28"/>
          <w:szCs w:val="28"/>
        </w:rPr>
        <w:sectPr w:rsidR="008A26F0" w:rsidRPr="00017200" w:rsidSect="00DE1EFF">
          <w:pgSz w:w="11910" w:h="16840"/>
          <w:pgMar w:top="1440" w:right="1080" w:bottom="1440" w:left="1080" w:header="0" w:footer="975" w:gutter="0"/>
          <w:cols w:space="720"/>
          <w:docGrid w:linePitch="299"/>
        </w:sectPr>
      </w:pPr>
    </w:p>
    <w:p w:rsidR="0097082C" w:rsidRPr="0097082C" w:rsidRDefault="0097082C" w:rsidP="00BB099F">
      <w:pPr>
        <w:widowControl w:val="0"/>
        <w:autoSpaceDE w:val="0"/>
        <w:autoSpaceDN w:val="0"/>
        <w:spacing w:before="4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7082C" w:rsidRPr="0097082C" w:rsidSect="00BB099F">
      <w:pgSz w:w="11910" w:h="16840"/>
      <w:pgMar w:top="900" w:right="280" w:bottom="1240" w:left="1100" w:header="0" w:footer="9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38"/>
    <w:multiLevelType w:val="hybridMultilevel"/>
    <w:tmpl w:val="C66A5382"/>
    <w:lvl w:ilvl="0" w:tplc="FE4E7BF6">
      <w:numFmt w:val="bullet"/>
      <w:lvlText w:val="-"/>
      <w:lvlJc w:val="left"/>
      <w:pPr>
        <w:ind w:left="6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AA9AC">
      <w:numFmt w:val="bullet"/>
      <w:lvlText w:val="•"/>
      <w:lvlJc w:val="left"/>
      <w:pPr>
        <w:ind w:left="1592" w:hanging="243"/>
      </w:pPr>
      <w:rPr>
        <w:rFonts w:hint="default"/>
        <w:lang w:val="ru-RU" w:eastAsia="en-US" w:bidi="ar-SA"/>
      </w:rPr>
    </w:lvl>
    <w:lvl w:ilvl="2" w:tplc="CCD0072A">
      <w:numFmt w:val="bullet"/>
      <w:lvlText w:val="•"/>
      <w:lvlJc w:val="left"/>
      <w:pPr>
        <w:ind w:left="2585" w:hanging="243"/>
      </w:pPr>
      <w:rPr>
        <w:rFonts w:hint="default"/>
        <w:lang w:val="ru-RU" w:eastAsia="en-US" w:bidi="ar-SA"/>
      </w:rPr>
    </w:lvl>
    <w:lvl w:ilvl="3" w:tplc="1E503170">
      <w:numFmt w:val="bullet"/>
      <w:lvlText w:val="•"/>
      <w:lvlJc w:val="left"/>
      <w:pPr>
        <w:ind w:left="3577" w:hanging="243"/>
      </w:pPr>
      <w:rPr>
        <w:rFonts w:hint="default"/>
        <w:lang w:val="ru-RU" w:eastAsia="en-US" w:bidi="ar-SA"/>
      </w:rPr>
    </w:lvl>
    <w:lvl w:ilvl="4" w:tplc="F092B9AA">
      <w:numFmt w:val="bullet"/>
      <w:lvlText w:val="•"/>
      <w:lvlJc w:val="left"/>
      <w:pPr>
        <w:ind w:left="4570" w:hanging="243"/>
      </w:pPr>
      <w:rPr>
        <w:rFonts w:hint="default"/>
        <w:lang w:val="ru-RU" w:eastAsia="en-US" w:bidi="ar-SA"/>
      </w:rPr>
    </w:lvl>
    <w:lvl w:ilvl="5" w:tplc="5BD0A624">
      <w:numFmt w:val="bullet"/>
      <w:lvlText w:val="•"/>
      <w:lvlJc w:val="left"/>
      <w:pPr>
        <w:ind w:left="5563" w:hanging="243"/>
      </w:pPr>
      <w:rPr>
        <w:rFonts w:hint="default"/>
        <w:lang w:val="ru-RU" w:eastAsia="en-US" w:bidi="ar-SA"/>
      </w:rPr>
    </w:lvl>
    <w:lvl w:ilvl="6" w:tplc="54FA4DB0">
      <w:numFmt w:val="bullet"/>
      <w:lvlText w:val="•"/>
      <w:lvlJc w:val="left"/>
      <w:pPr>
        <w:ind w:left="6555" w:hanging="243"/>
      </w:pPr>
      <w:rPr>
        <w:rFonts w:hint="default"/>
        <w:lang w:val="ru-RU" w:eastAsia="en-US" w:bidi="ar-SA"/>
      </w:rPr>
    </w:lvl>
    <w:lvl w:ilvl="7" w:tplc="B0344774">
      <w:numFmt w:val="bullet"/>
      <w:lvlText w:val="•"/>
      <w:lvlJc w:val="left"/>
      <w:pPr>
        <w:ind w:left="7548" w:hanging="243"/>
      </w:pPr>
      <w:rPr>
        <w:rFonts w:hint="default"/>
        <w:lang w:val="ru-RU" w:eastAsia="en-US" w:bidi="ar-SA"/>
      </w:rPr>
    </w:lvl>
    <w:lvl w:ilvl="8" w:tplc="7B9EC078">
      <w:numFmt w:val="bullet"/>
      <w:lvlText w:val="•"/>
      <w:lvlJc w:val="left"/>
      <w:pPr>
        <w:ind w:left="8541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18D2A36"/>
    <w:multiLevelType w:val="hybridMultilevel"/>
    <w:tmpl w:val="3CA877D8"/>
    <w:lvl w:ilvl="0" w:tplc="F8624DC6">
      <w:numFmt w:val="bullet"/>
      <w:lvlText w:val="-"/>
      <w:lvlJc w:val="left"/>
      <w:pPr>
        <w:ind w:left="60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D2A580">
      <w:numFmt w:val="bullet"/>
      <w:lvlText w:val="•"/>
      <w:lvlJc w:val="left"/>
      <w:pPr>
        <w:ind w:left="1592" w:hanging="149"/>
      </w:pPr>
      <w:rPr>
        <w:rFonts w:hint="default"/>
        <w:lang w:val="ru-RU" w:eastAsia="en-US" w:bidi="ar-SA"/>
      </w:rPr>
    </w:lvl>
    <w:lvl w:ilvl="2" w:tplc="BDE8E488">
      <w:numFmt w:val="bullet"/>
      <w:lvlText w:val="•"/>
      <w:lvlJc w:val="left"/>
      <w:pPr>
        <w:ind w:left="2585" w:hanging="149"/>
      </w:pPr>
      <w:rPr>
        <w:rFonts w:hint="default"/>
        <w:lang w:val="ru-RU" w:eastAsia="en-US" w:bidi="ar-SA"/>
      </w:rPr>
    </w:lvl>
    <w:lvl w:ilvl="3" w:tplc="C27C8E82">
      <w:numFmt w:val="bullet"/>
      <w:lvlText w:val="•"/>
      <w:lvlJc w:val="left"/>
      <w:pPr>
        <w:ind w:left="3577" w:hanging="149"/>
      </w:pPr>
      <w:rPr>
        <w:rFonts w:hint="default"/>
        <w:lang w:val="ru-RU" w:eastAsia="en-US" w:bidi="ar-SA"/>
      </w:rPr>
    </w:lvl>
    <w:lvl w:ilvl="4" w:tplc="90BE4182">
      <w:numFmt w:val="bullet"/>
      <w:lvlText w:val="•"/>
      <w:lvlJc w:val="left"/>
      <w:pPr>
        <w:ind w:left="4570" w:hanging="149"/>
      </w:pPr>
      <w:rPr>
        <w:rFonts w:hint="default"/>
        <w:lang w:val="ru-RU" w:eastAsia="en-US" w:bidi="ar-SA"/>
      </w:rPr>
    </w:lvl>
    <w:lvl w:ilvl="5" w:tplc="79CA9EBC">
      <w:numFmt w:val="bullet"/>
      <w:lvlText w:val="•"/>
      <w:lvlJc w:val="left"/>
      <w:pPr>
        <w:ind w:left="5563" w:hanging="149"/>
      </w:pPr>
      <w:rPr>
        <w:rFonts w:hint="default"/>
        <w:lang w:val="ru-RU" w:eastAsia="en-US" w:bidi="ar-SA"/>
      </w:rPr>
    </w:lvl>
    <w:lvl w:ilvl="6" w:tplc="272C4C98">
      <w:numFmt w:val="bullet"/>
      <w:lvlText w:val="•"/>
      <w:lvlJc w:val="left"/>
      <w:pPr>
        <w:ind w:left="6555" w:hanging="149"/>
      </w:pPr>
      <w:rPr>
        <w:rFonts w:hint="default"/>
        <w:lang w:val="ru-RU" w:eastAsia="en-US" w:bidi="ar-SA"/>
      </w:rPr>
    </w:lvl>
    <w:lvl w:ilvl="7" w:tplc="D77663C6">
      <w:numFmt w:val="bullet"/>
      <w:lvlText w:val="•"/>
      <w:lvlJc w:val="left"/>
      <w:pPr>
        <w:ind w:left="7548" w:hanging="149"/>
      </w:pPr>
      <w:rPr>
        <w:rFonts w:hint="default"/>
        <w:lang w:val="ru-RU" w:eastAsia="en-US" w:bidi="ar-SA"/>
      </w:rPr>
    </w:lvl>
    <w:lvl w:ilvl="8" w:tplc="0CE2B1E8">
      <w:numFmt w:val="bullet"/>
      <w:lvlText w:val="•"/>
      <w:lvlJc w:val="left"/>
      <w:pPr>
        <w:ind w:left="8541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05A24863"/>
    <w:multiLevelType w:val="multilevel"/>
    <w:tmpl w:val="5380D8AE"/>
    <w:lvl w:ilvl="0">
      <w:start w:val="1"/>
      <w:numFmt w:val="decimal"/>
      <w:lvlText w:val="%1"/>
      <w:lvlJc w:val="left"/>
      <w:pPr>
        <w:ind w:left="602" w:hanging="44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0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42"/>
      </w:pPr>
      <w:rPr>
        <w:rFonts w:hint="default"/>
        <w:lang w:val="ru-RU" w:eastAsia="en-US" w:bidi="ar-SA"/>
      </w:rPr>
    </w:lvl>
  </w:abstractNum>
  <w:abstractNum w:abstractNumId="3" w15:restartNumberingAfterBreak="0">
    <w:nsid w:val="07A44630"/>
    <w:multiLevelType w:val="multilevel"/>
    <w:tmpl w:val="2F509A0C"/>
    <w:lvl w:ilvl="0">
      <w:start w:val="1"/>
      <w:numFmt w:val="decimal"/>
      <w:lvlText w:val="%1"/>
      <w:lvlJc w:val="left"/>
      <w:pPr>
        <w:ind w:left="602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713"/>
      </w:pPr>
      <w:rPr>
        <w:rFonts w:hint="default"/>
        <w:lang w:val="ru-RU" w:eastAsia="en-US" w:bidi="ar-SA"/>
      </w:rPr>
    </w:lvl>
  </w:abstractNum>
  <w:abstractNum w:abstractNumId="4" w15:restartNumberingAfterBreak="0">
    <w:nsid w:val="0A3E12EF"/>
    <w:multiLevelType w:val="hybridMultilevel"/>
    <w:tmpl w:val="30DEFD0C"/>
    <w:lvl w:ilvl="0" w:tplc="7720A19A">
      <w:start w:val="1"/>
      <w:numFmt w:val="decimal"/>
      <w:lvlText w:val="%1)"/>
      <w:lvlJc w:val="left"/>
      <w:pPr>
        <w:ind w:left="6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4BE14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2" w:tplc="7E12129C">
      <w:numFmt w:val="bullet"/>
      <w:lvlText w:val="•"/>
      <w:lvlJc w:val="left"/>
      <w:pPr>
        <w:ind w:left="2585" w:hanging="300"/>
      </w:pPr>
      <w:rPr>
        <w:rFonts w:hint="default"/>
        <w:lang w:val="ru-RU" w:eastAsia="en-US" w:bidi="ar-SA"/>
      </w:rPr>
    </w:lvl>
    <w:lvl w:ilvl="3" w:tplc="68F4FA5E">
      <w:numFmt w:val="bullet"/>
      <w:lvlText w:val="•"/>
      <w:lvlJc w:val="left"/>
      <w:pPr>
        <w:ind w:left="3577" w:hanging="300"/>
      </w:pPr>
      <w:rPr>
        <w:rFonts w:hint="default"/>
        <w:lang w:val="ru-RU" w:eastAsia="en-US" w:bidi="ar-SA"/>
      </w:rPr>
    </w:lvl>
    <w:lvl w:ilvl="4" w:tplc="98AEF800">
      <w:numFmt w:val="bullet"/>
      <w:lvlText w:val="•"/>
      <w:lvlJc w:val="left"/>
      <w:pPr>
        <w:ind w:left="4570" w:hanging="300"/>
      </w:pPr>
      <w:rPr>
        <w:rFonts w:hint="default"/>
        <w:lang w:val="ru-RU" w:eastAsia="en-US" w:bidi="ar-SA"/>
      </w:rPr>
    </w:lvl>
    <w:lvl w:ilvl="5" w:tplc="C0DAFE2A">
      <w:numFmt w:val="bullet"/>
      <w:lvlText w:val="•"/>
      <w:lvlJc w:val="left"/>
      <w:pPr>
        <w:ind w:left="5563" w:hanging="300"/>
      </w:pPr>
      <w:rPr>
        <w:rFonts w:hint="default"/>
        <w:lang w:val="ru-RU" w:eastAsia="en-US" w:bidi="ar-SA"/>
      </w:rPr>
    </w:lvl>
    <w:lvl w:ilvl="6" w:tplc="25BAB372">
      <w:numFmt w:val="bullet"/>
      <w:lvlText w:val="•"/>
      <w:lvlJc w:val="left"/>
      <w:pPr>
        <w:ind w:left="6555" w:hanging="300"/>
      </w:pPr>
      <w:rPr>
        <w:rFonts w:hint="default"/>
        <w:lang w:val="ru-RU" w:eastAsia="en-US" w:bidi="ar-SA"/>
      </w:rPr>
    </w:lvl>
    <w:lvl w:ilvl="7" w:tplc="9A2618FC">
      <w:numFmt w:val="bullet"/>
      <w:lvlText w:val="•"/>
      <w:lvlJc w:val="left"/>
      <w:pPr>
        <w:ind w:left="7548" w:hanging="300"/>
      </w:pPr>
      <w:rPr>
        <w:rFonts w:hint="default"/>
        <w:lang w:val="ru-RU" w:eastAsia="en-US" w:bidi="ar-SA"/>
      </w:rPr>
    </w:lvl>
    <w:lvl w:ilvl="8" w:tplc="E4E0EA0C">
      <w:numFmt w:val="bullet"/>
      <w:lvlText w:val="•"/>
      <w:lvlJc w:val="left"/>
      <w:pPr>
        <w:ind w:left="8541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0AB443AE"/>
    <w:multiLevelType w:val="hybridMultilevel"/>
    <w:tmpl w:val="75D63636"/>
    <w:lvl w:ilvl="0" w:tplc="1C1E15FC">
      <w:numFmt w:val="bullet"/>
      <w:lvlText w:val="•"/>
      <w:lvlJc w:val="left"/>
      <w:pPr>
        <w:ind w:left="602" w:hanging="284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 w:tplc="B7CA6082">
      <w:numFmt w:val="bullet"/>
      <w:lvlText w:val="•"/>
      <w:lvlJc w:val="left"/>
      <w:pPr>
        <w:ind w:left="1592" w:hanging="284"/>
      </w:pPr>
      <w:rPr>
        <w:rFonts w:hint="default"/>
        <w:lang w:val="ru-RU" w:eastAsia="en-US" w:bidi="ar-SA"/>
      </w:rPr>
    </w:lvl>
    <w:lvl w:ilvl="2" w:tplc="B8DA0EEE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3" w:tplc="39C6EABC">
      <w:numFmt w:val="bullet"/>
      <w:lvlText w:val="•"/>
      <w:lvlJc w:val="left"/>
      <w:pPr>
        <w:ind w:left="3577" w:hanging="284"/>
      </w:pPr>
      <w:rPr>
        <w:rFonts w:hint="default"/>
        <w:lang w:val="ru-RU" w:eastAsia="en-US" w:bidi="ar-SA"/>
      </w:rPr>
    </w:lvl>
    <w:lvl w:ilvl="4" w:tplc="EA0A37AC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5" w:tplc="1326D618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0A9A3832">
      <w:numFmt w:val="bullet"/>
      <w:lvlText w:val="•"/>
      <w:lvlJc w:val="left"/>
      <w:pPr>
        <w:ind w:left="6555" w:hanging="284"/>
      </w:pPr>
      <w:rPr>
        <w:rFonts w:hint="default"/>
        <w:lang w:val="ru-RU" w:eastAsia="en-US" w:bidi="ar-SA"/>
      </w:rPr>
    </w:lvl>
    <w:lvl w:ilvl="7" w:tplc="3C40E69A">
      <w:numFmt w:val="bullet"/>
      <w:lvlText w:val="•"/>
      <w:lvlJc w:val="left"/>
      <w:pPr>
        <w:ind w:left="7548" w:hanging="284"/>
      </w:pPr>
      <w:rPr>
        <w:rFonts w:hint="default"/>
        <w:lang w:val="ru-RU" w:eastAsia="en-US" w:bidi="ar-SA"/>
      </w:rPr>
    </w:lvl>
    <w:lvl w:ilvl="8" w:tplc="33187644"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0F41777"/>
    <w:multiLevelType w:val="hybridMultilevel"/>
    <w:tmpl w:val="E0E0A81E"/>
    <w:lvl w:ilvl="0" w:tplc="08E0D44C">
      <w:start w:val="1"/>
      <w:numFmt w:val="decimal"/>
      <w:lvlText w:val="%1)"/>
      <w:lvlJc w:val="left"/>
      <w:pPr>
        <w:ind w:left="837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7EEDA4">
      <w:start w:val="1"/>
      <w:numFmt w:val="decimal"/>
      <w:lvlText w:val="%2"/>
      <w:lvlJc w:val="left"/>
      <w:pPr>
        <w:ind w:left="602" w:hanging="24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2AC2AAE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3" w:tplc="FDD20854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4" w:tplc="C89812AC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5" w:tplc="AF76DC9A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A4A246FE">
      <w:numFmt w:val="bullet"/>
      <w:lvlText w:val="•"/>
      <w:lvlJc w:val="left"/>
      <w:pPr>
        <w:ind w:left="6221" w:hanging="240"/>
      </w:pPr>
      <w:rPr>
        <w:rFonts w:hint="default"/>
        <w:lang w:val="ru-RU" w:eastAsia="en-US" w:bidi="ar-SA"/>
      </w:rPr>
    </w:lvl>
    <w:lvl w:ilvl="7" w:tplc="0F30095C">
      <w:numFmt w:val="bullet"/>
      <w:lvlText w:val="•"/>
      <w:lvlJc w:val="left"/>
      <w:pPr>
        <w:ind w:left="7297" w:hanging="240"/>
      </w:pPr>
      <w:rPr>
        <w:rFonts w:hint="default"/>
        <w:lang w:val="ru-RU" w:eastAsia="en-US" w:bidi="ar-SA"/>
      </w:rPr>
    </w:lvl>
    <w:lvl w:ilvl="8" w:tplc="8E8E3E76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14D6148"/>
    <w:multiLevelType w:val="hybridMultilevel"/>
    <w:tmpl w:val="8ECCC3FE"/>
    <w:lvl w:ilvl="0" w:tplc="869C86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6C2815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F9327EDA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3" w:tplc="E37EE3B0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4" w:tplc="52ECBE9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5" w:tplc="FC4A3E2C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  <w:lvl w:ilvl="6" w:tplc="6F80E9DA">
      <w:numFmt w:val="bullet"/>
      <w:lvlText w:val="•"/>
      <w:lvlJc w:val="left"/>
      <w:pPr>
        <w:ind w:left="4703" w:hanging="140"/>
      </w:pPr>
      <w:rPr>
        <w:rFonts w:hint="default"/>
        <w:lang w:val="ru-RU" w:eastAsia="en-US" w:bidi="ar-SA"/>
      </w:rPr>
    </w:lvl>
    <w:lvl w:ilvl="7" w:tplc="E37CCB70">
      <w:numFmt w:val="bullet"/>
      <w:lvlText w:val="•"/>
      <w:lvlJc w:val="left"/>
      <w:pPr>
        <w:ind w:left="5470" w:hanging="140"/>
      </w:pPr>
      <w:rPr>
        <w:rFonts w:hint="default"/>
        <w:lang w:val="ru-RU" w:eastAsia="en-US" w:bidi="ar-SA"/>
      </w:rPr>
    </w:lvl>
    <w:lvl w:ilvl="8" w:tplc="FF308EF6">
      <w:numFmt w:val="bullet"/>
      <w:lvlText w:val="•"/>
      <w:lvlJc w:val="left"/>
      <w:pPr>
        <w:ind w:left="623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8A240FA"/>
    <w:multiLevelType w:val="hybridMultilevel"/>
    <w:tmpl w:val="D04C7E6E"/>
    <w:lvl w:ilvl="0" w:tplc="CCE29A90">
      <w:start w:val="1"/>
      <w:numFmt w:val="decimal"/>
      <w:lvlText w:val="%1)"/>
      <w:lvlJc w:val="left"/>
      <w:pPr>
        <w:ind w:left="6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2348A">
      <w:numFmt w:val="bullet"/>
      <w:lvlText w:val="•"/>
      <w:lvlJc w:val="left"/>
      <w:pPr>
        <w:ind w:left="1592" w:hanging="264"/>
      </w:pPr>
      <w:rPr>
        <w:rFonts w:hint="default"/>
        <w:lang w:val="ru-RU" w:eastAsia="en-US" w:bidi="ar-SA"/>
      </w:rPr>
    </w:lvl>
    <w:lvl w:ilvl="2" w:tplc="0F00BB2A">
      <w:numFmt w:val="bullet"/>
      <w:lvlText w:val="•"/>
      <w:lvlJc w:val="left"/>
      <w:pPr>
        <w:ind w:left="2585" w:hanging="264"/>
      </w:pPr>
      <w:rPr>
        <w:rFonts w:hint="default"/>
        <w:lang w:val="ru-RU" w:eastAsia="en-US" w:bidi="ar-SA"/>
      </w:rPr>
    </w:lvl>
    <w:lvl w:ilvl="3" w:tplc="C7E09A1A">
      <w:numFmt w:val="bullet"/>
      <w:lvlText w:val="•"/>
      <w:lvlJc w:val="left"/>
      <w:pPr>
        <w:ind w:left="3577" w:hanging="264"/>
      </w:pPr>
      <w:rPr>
        <w:rFonts w:hint="default"/>
        <w:lang w:val="ru-RU" w:eastAsia="en-US" w:bidi="ar-SA"/>
      </w:rPr>
    </w:lvl>
    <w:lvl w:ilvl="4" w:tplc="44328D12">
      <w:numFmt w:val="bullet"/>
      <w:lvlText w:val="•"/>
      <w:lvlJc w:val="left"/>
      <w:pPr>
        <w:ind w:left="4570" w:hanging="264"/>
      </w:pPr>
      <w:rPr>
        <w:rFonts w:hint="default"/>
        <w:lang w:val="ru-RU" w:eastAsia="en-US" w:bidi="ar-SA"/>
      </w:rPr>
    </w:lvl>
    <w:lvl w:ilvl="5" w:tplc="6A56E356">
      <w:numFmt w:val="bullet"/>
      <w:lvlText w:val="•"/>
      <w:lvlJc w:val="left"/>
      <w:pPr>
        <w:ind w:left="5563" w:hanging="264"/>
      </w:pPr>
      <w:rPr>
        <w:rFonts w:hint="default"/>
        <w:lang w:val="ru-RU" w:eastAsia="en-US" w:bidi="ar-SA"/>
      </w:rPr>
    </w:lvl>
    <w:lvl w:ilvl="6" w:tplc="1ECCC058">
      <w:numFmt w:val="bullet"/>
      <w:lvlText w:val="•"/>
      <w:lvlJc w:val="left"/>
      <w:pPr>
        <w:ind w:left="6555" w:hanging="264"/>
      </w:pPr>
      <w:rPr>
        <w:rFonts w:hint="default"/>
        <w:lang w:val="ru-RU" w:eastAsia="en-US" w:bidi="ar-SA"/>
      </w:rPr>
    </w:lvl>
    <w:lvl w:ilvl="7" w:tplc="91FA8BCE">
      <w:numFmt w:val="bullet"/>
      <w:lvlText w:val="•"/>
      <w:lvlJc w:val="left"/>
      <w:pPr>
        <w:ind w:left="7548" w:hanging="264"/>
      </w:pPr>
      <w:rPr>
        <w:rFonts w:hint="default"/>
        <w:lang w:val="ru-RU" w:eastAsia="en-US" w:bidi="ar-SA"/>
      </w:rPr>
    </w:lvl>
    <w:lvl w:ilvl="8" w:tplc="ED904C40">
      <w:numFmt w:val="bullet"/>
      <w:lvlText w:val="•"/>
      <w:lvlJc w:val="left"/>
      <w:pPr>
        <w:ind w:left="8541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1A6B39C6"/>
    <w:multiLevelType w:val="multilevel"/>
    <w:tmpl w:val="649E9D62"/>
    <w:lvl w:ilvl="0">
      <w:start w:val="1"/>
      <w:numFmt w:val="decimal"/>
      <w:lvlText w:val="%1."/>
      <w:lvlJc w:val="left"/>
      <w:pPr>
        <w:ind w:left="64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0" w:hanging="6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8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55"/>
      </w:pPr>
      <w:rPr>
        <w:rFonts w:hint="default"/>
        <w:lang w:val="ru-RU" w:eastAsia="en-US" w:bidi="ar-SA"/>
      </w:rPr>
    </w:lvl>
  </w:abstractNum>
  <w:abstractNum w:abstractNumId="10" w15:restartNumberingAfterBreak="0">
    <w:nsid w:val="1AE16B64"/>
    <w:multiLevelType w:val="hybridMultilevel"/>
    <w:tmpl w:val="7414956E"/>
    <w:lvl w:ilvl="0" w:tplc="402E90FC">
      <w:start w:val="1"/>
      <w:numFmt w:val="decimal"/>
      <w:lvlText w:val="%1."/>
      <w:lvlJc w:val="left"/>
      <w:pPr>
        <w:ind w:left="602" w:hanging="425"/>
      </w:pPr>
      <w:rPr>
        <w:rFonts w:hint="default"/>
        <w:spacing w:val="0"/>
        <w:w w:val="100"/>
        <w:lang w:val="ru-RU" w:eastAsia="en-US" w:bidi="ar-SA"/>
      </w:rPr>
    </w:lvl>
    <w:lvl w:ilvl="1" w:tplc="99A0393C">
      <w:start w:val="1"/>
      <w:numFmt w:val="decimal"/>
      <w:lvlText w:val="%2)"/>
      <w:lvlJc w:val="left"/>
      <w:pPr>
        <w:ind w:left="1815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D6C9A4">
      <w:numFmt w:val="bullet"/>
      <w:lvlText w:val="•"/>
      <w:lvlJc w:val="left"/>
      <w:pPr>
        <w:ind w:left="2787" w:hanging="506"/>
      </w:pPr>
      <w:rPr>
        <w:rFonts w:hint="default"/>
        <w:lang w:val="ru-RU" w:eastAsia="en-US" w:bidi="ar-SA"/>
      </w:rPr>
    </w:lvl>
    <w:lvl w:ilvl="3" w:tplc="2FF89EA8">
      <w:numFmt w:val="bullet"/>
      <w:lvlText w:val="•"/>
      <w:lvlJc w:val="left"/>
      <w:pPr>
        <w:ind w:left="3754" w:hanging="506"/>
      </w:pPr>
      <w:rPr>
        <w:rFonts w:hint="default"/>
        <w:lang w:val="ru-RU" w:eastAsia="en-US" w:bidi="ar-SA"/>
      </w:rPr>
    </w:lvl>
    <w:lvl w:ilvl="4" w:tplc="050014D8">
      <w:numFmt w:val="bullet"/>
      <w:lvlText w:val="•"/>
      <w:lvlJc w:val="left"/>
      <w:pPr>
        <w:ind w:left="4722" w:hanging="506"/>
      </w:pPr>
      <w:rPr>
        <w:rFonts w:hint="default"/>
        <w:lang w:val="ru-RU" w:eastAsia="en-US" w:bidi="ar-SA"/>
      </w:rPr>
    </w:lvl>
    <w:lvl w:ilvl="5" w:tplc="123AA430">
      <w:numFmt w:val="bullet"/>
      <w:lvlText w:val="•"/>
      <w:lvlJc w:val="left"/>
      <w:pPr>
        <w:ind w:left="5689" w:hanging="506"/>
      </w:pPr>
      <w:rPr>
        <w:rFonts w:hint="default"/>
        <w:lang w:val="ru-RU" w:eastAsia="en-US" w:bidi="ar-SA"/>
      </w:rPr>
    </w:lvl>
    <w:lvl w:ilvl="6" w:tplc="58541E1E">
      <w:numFmt w:val="bullet"/>
      <w:lvlText w:val="•"/>
      <w:lvlJc w:val="left"/>
      <w:pPr>
        <w:ind w:left="6656" w:hanging="506"/>
      </w:pPr>
      <w:rPr>
        <w:rFonts w:hint="default"/>
        <w:lang w:val="ru-RU" w:eastAsia="en-US" w:bidi="ar-SA"/>
      </w:rPr>
    </w:lvl>
    <w:lvl w:ilvl="7" w:tplc="E084DE4A">
      <w:numFmt w:val="bullet"/>
      <w:lvlText w:val="•"/>
      <w:lvlJc w:val="left"/>
      <w:pPr>
        <w:ind w:left="7624" w:hanging="506"/>
      </w:pPr>
      <w:rPr>
        <w:rFonts w:hint="default"/>
        <w:lang w:val="ru-RU" w:eastAsia="en-US" w:bidi="ar-SA"/>
      </w:rPr>
    </w:lvl>
    <w:lvl w:ilvl="8" w:tplc="6B90E5E0">
      <w:numFmt w:val="bullet"/>
      <w:lvlText w:val="•"/>
      <w:lvlJc w:val="left"/>
      <w:pPr>
        <w:ind w:left="8591" w:hanging="506"/>
      </w:pPr>
      <w:rPr>
        <w:rFonts w:hint="default"/>
        <w:lang w:val="ru-RU" w:eastAsia="en-US" w:bidi="ar-SA"/>
      </w:rPr>
    </w:lvl>
  </w:abstractNum>
  <w:abstractNum w:abstractNumId="11" w15:restartNumberingAfterBreak="0">
    <w:nsid w:val="1B5706FD"/>
    <w:multiLevelType w:val="hybridMultilevel"/>
    <w:tmpl w:val="A9409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85B8C"/>
    <w:multiLevelType w:val="hybridMultilevel"/>
    <w:tmpl w:val="C0D41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51743"/>
    <w:multiLevelType w:val="hybridMultilevel"/>
    <w:tmpl w:val="21E6F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059DA"/>
    <w:multiLevelType w:val="multilevel"/>
    <w:tmpl w:val="2CA053BA"/>
    <w:lvl w:ilvl="0">
      <w:start w:val="1"/>
      <w:numFmt w:val="decimal"/>
      <w:lvlText w:val="%1."/>
      <w:lvlJc w:val="left"/>
      <w:pPr>
        <w:ind w:left="783" w:hanging="181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04822C4"/>
    <w:multiLevelType w:val="multilevel"/>
    <w:tmpl w:val="91DACCC4"/>
    <w:lvl w:ilvl="0">
      <w:start w:val="1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540"/>
      </w:pPr>
      <w:rPr>
        <w:rFonts w:hint="default"/>
        <w:w w:val="100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150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40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0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4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08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3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7" w:hanging="197"/>
      </w:pPr>
      <w:rPr>
        <w:rFonts w:hint="default"/>
        <w:lang w:val="ru-RU" w:eastAsia="en-US" w:bidi="ar-SA"/>
      </w:rPr>
    </w:lvl>
  </w:abstractNum>
  <w:abstractNum w:abstractNumId="16" w15:restartNumberingAfterBreak="0">
    <w:nsid w:val="208A0488"/>
    <w:multiLevelType w:val="multilevel"/>
    <w:tmpl w:val="024A18D2"/>
    <w:lvl w:ilvl="0">
      <w:start w:val="1"/>
      <w:numFmt w:val="decimal"/>
      <w:lvlText w:val="%1"/>
      <w:lvlJc w:val="left"/>
      <w:pPr>
        <w:ind w:left="460" w:hanging="65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0" w:hanging="6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0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9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55"/>
      </w:pPr>
      <w:rPr>
        <w:rFonts w:hint="default"/>
        <w:lang w:val="ru-RU" w:eastAsia="en-US" w:bidi="ar-SA"/>
      </w:rPr>
    </w:lvl>
  </w:abstractNum>
  <w:abstractNum w:abstractNumId="17" w15:restartNumberingAfterBreak="0">
    <w:nsid w:val="20D36657"/>
    <w:multiLevelType w:val="hybridMultilevel"/>
    <w:tmpl w:val="DD3605A2"/>
    <w:lvl w:ilvl="0" w:tplc="0419000D">
      <w:start w:val="1"/>
      <w:numFmt w:val="bullet"/>
      <w:lvlText w:val=""/>
      <w:lvlJc w:val="left"/>
      <w:pPr>
        <w:ind w:left="1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8" w15:restartNumberingAfterBreak="0">
    <w:nsid w:val="3273242D"/>
    <w:multiLevelType w:val="hybridMultilevel"/>
    <w:tmpl w:val="291A35D8"/>
    <w:lvl w:ilvl="0" w:tplc="E9BA3124">
      <w:numFmt w:val="bullet"/>
      <w:lvlText w:val="•"/>
      <w:lvlJc w:val="left"/>
      <w:pPr>
        <w:ind w:left="1856" w:hanging="114"/>
      </w:pPr>
      <w:rPr>
        <w:rFonts w:ascii="Lucida Sans Unicode" w:eastAsia="Lucida Sans Unicode" w:hAnsi="Lucida Sans Unicode" w:cs="Lucida Sans Unicode" w:hint="default"/>
        <w:spacing w:val="3"/>
        <w:w w:val="173"/>
        <w:sz w:val="8"/>
        <w:szCs w:val="8"/>
        <w:lang w:val="ru-RU" w:eastAsia="en-US" w:bidi="ar-SA"/>
      </w:rPr>
    </w:lvl>
    <w:lvl w:ilvl="1" w:tplc="BEDA5DD4">
      <w:numFmt w:val="bullet"/>
      <w:lvlText w:val="•"/>
      <w:lvlJc w:val="left"/>
      <w:pPr>
        <w:ind w:left="2062" w:hanging="114"/>
      </w:pPr>
      <w:rPr>
        <w:rFonts w:hint="default"/>
        <w:lang w:val="ru-RU" w:eastAsia="en-US" w:bidi="ar-SA"/>
      </w:rPr>
    </w:lvl>
    <w:lvl w:ilvl="2" w:tplc="FDFC39BA">
      <w:numFmt w:val="bullet"/>
      <w:lvlText w:val="•"/>
      <w:lvlJc w:val="left"/>
      <w:pPr>
        <w:ind w:left="2265" w:hanging="114"/>
      </w:pPr>
      <w:rPr>
        <w:rFonts w:hint="default"/>
        <w:lang w:val="ru-RU" w:eastAsia="en-US" w:bidi="ar-SA"/>
      </w:rPr>
    </w:lvl>
    <w:lvl w:ilvl="3" w:tplc="1410FE10">
      <w:numFmt w:val="bullet"/>
      <w:lvlText w:val="•"/>
      <w:lvlJc w:val="left"/>
      <w:pPr>
        <w:ind w:left="2468" w:hanging="114"/>
      </w:pPr>
      <w:rPr>
        <w:rFonts w:hint="default"/>
        <w:lang w:val="ru-RU" w:eastAsia="en-US" w:bidi="ar-SA"/>
      </w:rPr>
    </w:lvl>
    <w:lvl w:ilvl="4" w:tplc="4FF844C4">
      <w:numFmt w:val="bullet"/>
      <w:lvlText w:val="•"/>
      <w:lvlJc w:val="left"/>
      <w:pPr>
        <w:ind w:left="2671" w:hanging="114"/>
      </w:pPr>
      <w:rPr>
        <w:rFonts w:hint="default"/>
        <w:lang w:val="ru-RU" w:eastAsia="en-US" w:bidi="ar-SA"/>
      </w:rPr>
    </w:lvl>
    <w:lvl w:ilvl="5" w:tplc="7B526C10">
      <w:numFmt w:val="bullet"/>
      <w:lvlText w:val="•"/>
      <w:lvlJc w:val="left"/>
      <w:pPr>
        <w:ind w:left="2873" w:hanging="114"/>
      </w:pPr>
      <w:rPr>
        <w:rFonts w:hint="default"/>
        <w:lang w:val="ru-RU" w:eastAsia="en-US" w:bidi="ar-SA"/>
      </w:rPr>
    </w:lvl>
    <w:lvl w:ilvl="6" w:tplc="1480B872">
      <w:numFmt w:val="bullet"/>
      <w:lvlText w:val="•"/>
      <w:lvlJc w:val="left"/>
      <w:pPr>
        <w:ind w:left="3076" w:hanging="114"/>
      </w:pPr>
      <w:rPr>
        <w:rFonts w:hint="default"/>
        <w:lang w:val="ru-RU" w:eastAsia="en-US" w:bidi="ar-SA"/>
      </w:rPr>
    </w:lvl>
    <w:lvl w:ilvl="7" w:tplc="864CAD24">
      <w:numFmt w:val="bullet"/>
      <w:lvlText w:val="•"/>
      <w:lvlJc w:val="left"/>
      <w:pPr>
        <w:ind w:left="3279" w:hanging="114"/>
      </w:pPr>
      <w:rPr>
        <w:rFonts w:hint="default"/>
        <w:lang w:val="ru-RU" w:eastAsia="en-US" w:bidi="ar-SA"/>
      </w:rPr>
    </w:lvl>
    <w:lvl w:ilvl="8" w:tplc="AB845830">
      <w:numFmt w:val="bullet"/>
      <w:lvlText w:val="•"/>
      <w:lvlJc w:val="left"/>
      <w:pPr>
        <w:ind w:left="3482" w:hanging="114"/>
      </w:pPr>
      <w:rPr>
        <w:rFonts w:hint="default"/>
        <w:lang w:val="ru-RU" w:eastAsia="en-US" w:bidi="ar-SA"/>
      </w:rPr>
    </w:lvl>
  </w:abstractNum>
  <w:abstractNum w:abstractNumId="19" w15:restartNumberingAfterBreak="0">
    <w:nsid w:val="36BE5532"/>
    <w:multiLevelType w:val="hybridMultilevel"/>
    <w:tmpl w:val="3F74A1B2"/>
    <w:lvl w:ilvl="0" w:tplc="90D82A5E">
      <w:numFmt w:val="bullet"/>
      <w:lvlText w:val="–"/>
      <w:lvlJc w:val="left"/>
      <w:pPr>
        <w:ind w:left="6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C3974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2" w:tplc="687855A8">
      <w:numFmt w:val="bullet"/>
      <w:lvlText w:val="•"/>
      <w:lvlJc w:val="left"/>
      <w:pPr>
        <w:ind w:left="2585" w:hanging="180"/>
      </w:pPr>
      <w:rPr>
        <w:rFonts w:hint="default"/>
        <w:lang w:val="ru-RU" w:eastAsia="en-US" w:bidi="ar-SA"/>
      </w:rPr>
    </w:lvl>
    <w:lvl w:ilvl="3" w:tplc="A9CEF758">
      <w:numFmt w:val="bullet"/>
      <w:lvlText w:val="•"/>
      <w:lvlJc w:val="left"/>
      <w:pPr>
        <w:ind w:left="3577" w:hanging="180"/>
      </w:pPr>
      <w:rPr>
        <w:rFonts w:hint="default"/>
        <w:lang w:val="ru-RU" w:eastAsia="en-US" w:bidi="ar-SA"/>
      </w:rPr>
    </w:lvl>
    <w:lvl w:ilvl="4" w:tplc="85D8526E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5" w:tplc="C30C4C52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563CBC18">
      <w:numFmt w:val="bullet"/>
      <w:lvlText w:val="•"/>
      <w:lvlJc w:val="left"/>
      <w:pPr>
        <w:ind w:left="6555" w:hanging="180"/>
      </w:pPr>
      <w:rPr>
        <w:rFonts w:hint="default"/>
        <w:lang w:val="ru-RU" w:eastAsia="en-US" w:bidi="ar-SA"/>
      </w:rPr>
    </w:lvl>
    <w:lvl w:ilvl="7" w:tplc="6E1CA80C">
      <w:numFmt w:val="bullet"/>
      <w:lvlText w:val="•"/>
      <w:lvlJc w:val="left"/>
      <w:pPr>
        <w:ind w:left="7548" w:hanging="180"/>
      </w:pPr>
      <w:rPr>
        <w:rFonts w:hint="default"/>
        <w:lang w:val="ru-RU" w:eastAsia="en-US" w:bidi="ar-SA"/>
      </w:rPr>
    </w:lvl>
    <w:lvl w:ilvl="8" w:tplc="4366FD24">
      <w:numFmt w:val="bullet"/>
      <w:lvlText w:val="•"/>
      <w:lvlJc w:val="left"/>
      <w:pPr>
        <w:ind w:left="8541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36C617DF"/>
    <w:multiLevelType w:val="multilevel"/>
    <w:tmpl w:val="0A76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7A4C57"/>
    <w:multiLevelType w:val="hybridMultilevel"/>
    <w:tmpl w:val="C3EEFBE0"/>
    <w:lvl w:ilvl="0" w:tplc="7436B92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CFAC1A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A44A28C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748516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50AB4C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85C4590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6" w:tplc="F58200BC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7778B3A4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8" w:tplc="1DF825F2"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A2A192A"/>
    <w:multiLevelType w:val="multilevel"/>
    <w:tmpl w:val="99B8BEAA"/>
    <w:lvl w:ilvl="0">
      <w:start w:val="2"/>
      <w:numFmt w:val="decimal"/>
      <w:lvlText w:val="%1"/>
      <w:lvlJc w:val="left"/>
      <w:pPr>
        <w:ind w:left="6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97"/>
      </w:pPr>
      <w:rPr>
        <w:rFonts w:hint="default"/>
        <w:lang w:val="ru-RU" w:eastAsia="en-US" w:bidi="ar-SA"/>
      </w:rPr>
    </w:lvl>
  </w:abstractNum>
  <w:abstractNum w:abstractNumId="23" w15:restartNumberingAfterBreak="0">
    <w:nsid w:val="3A91175A"/>
    <w:multiLevelType w:val="hybridMultilevel"/>
    <w:tmpl w:val="175433A6"/>
    <w:lvl w:ilvl="0" w:tplc="DE141E82">
      <w:numFmt w:val="bullet"/>
      <w:lvlText w:val="–"/>
      <w:lvlJc w:val="left"/>
      <w:pPr>
        <w:ind w:left="602" w:hanging="286"/>
      </w:pPr>
      <w:rPr>
        <w:rFonts w:hint="default"/>
        <w:w w:val="100"/>
        <w:lang w:val="ru-RU" w:eastAsia="en-US" w:bidi="ar-SA"/>
      </w:rPr>
    </w:lvl>
    <w:lvl w:ilvl="1" w:tplc="CC1E5516">
      <w:numFmt w:val="bullet"/>
      <w:lvlText w:val="-"/>
      <w:lvlJc w:val="left"/>
      <w:pPr>
        <w:ind w:left="6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6CC2F40">
      <w:numFmt w:val="bullet"/>
      <w:lvlText w:val="•"/>
      <w:lvlJc w:val="left"/>
      <w:pPr>
        <w:ind w:left="2585" w:hanging="252"/>
      </w:pPr>
      <w:rPr>
        <w:rFonts w:hint="default"/>
        <w:lang w:val="ru-RU" w:eastAsia="en-US" w:bidi="ar-SA"/>
      </w:rPr>
    </w:lvl>
    <w:lvl w:ilvl="3" w:tplc="FF7C044C">
      <w:numFmt w:val="bullet"/>
      <w:lvlText w:val="•"/>
      <w:lvlJc w:val="left"/>
      <w:pPr>
        <w:ind w:left="3577" w:hanging="252"/>
      </w:pPr>
      <w:rPr>
        <w:rFonts w:hint="default"/>
        <w:lang w:val="ru-RU" w:eastAsia="en-US" w:bidi="ar-SA"/>
      </w:rPr>
    </w:lvl>
    <w:lvl w:ilvl="4" w:tplc="3F1A360A">
      <w:numFmt w:val="bullet"/>
      <w:lvlText w:val="•"/>
      <w:lvlJc w:val="left"/>
      <w:pPr>
        <w:ind w:left="4570" w:hanging="252"/>
      </w:pPr>
      <w:rPr>
        <w:rFonts w:hint="default"/>
        <w:lang w:val="ru-RU" w:eastAsia="en-US" w:bidi="ar-SA"/>
      </w:rPr>
    </w:lvl>
    <w:lvl w:ilvl="5" w:tplc="8374A30A">
      <w:numFmt w:val="bullet"/>
      <w:lvlText w:val="•"/>
      <w:lvlJc w:val="left"/>
      <w:pPr>
        <w:ind w:left="5563" w:hanging="252"/>
      </w:pPr>
      <w:rPr>
        <w:rFonts w:hint="default"/>
        <w:lang w:val="ru-RU" w:eastAsia="en-US" w:bidi="ar-SA"/>
      </w:rPr>
    </w:lvl>
    <w:lvl w:ilvl="6" w:tplc="39B8B1FC">
      <w:numFmt w:val="bullet"/>
      <w:lvlText w:val="•"/>
      <w:lvlJc w:val="left"/>
      <w:pPr>
        <w:ind w:left="6555" w:hanging="252"/>
      </w:pPr>
      <w:rPr>
        <w:rFonts w:hint="default"/>
        <w:lang w:val="ru-RU" w:eastAsia="en-US" w:bidi="ar-SA"/>
      </w:rPr>
    </w:lvl>
    <w:lvl w:ilvl="7" w:tplc="C21AF3F8">
      <w:numFmt w:val="bullet"/>
      <w:lvlText w:val="•"/>
      <w:lvlJc w:val="left"/>
      <w:pPr>
        <w:ind w:left="7548" w:hanging="252"/>
      </w:pPr>
      <w:rPr>
        <w:rFonts w:hint="default"/>
        <w:lang w:val="ru-RU" w:eastAsia="en-US" w:bidi="ar-SA"/>
      </w:rPr>
    </w:lvl>
    <w:lvl w:ilvl="8" w:tplc="022A49B6">
      <w:numFmt w:val="bullet"/>
      <w:lvlText w:val="•"/>
      <w:lvlJc w:val="left"/>
      <w:pPr>
        <w:ind w:left="8541" w:hanging="252"/>
      </w:pPr>
      <w:rPr>
        <w:rFonts w:hint="default"/>
        <w:lang w:val="ru-RU" w:eastAsia="en-US" w:bidi="ar-SA"/>
      </w:rPr>
    </w:lvl>
  </w:abstractNum>
  <w:abstractNum w:abstractNumId="24" w15:restartNumberingAfterBreak="0">
    <w:nsid w:val="3AF33461"/>
    <w:multiLevelType w:val="hybridMultilevel"/>
    <w:tmpl w:val="5E4AD3D4"/>
    <w:lvl w:ilvl="0" w:tplc="2536ECCE">
      <w:numFmt w:val="bullet"/>
      <w:lvlText w:val="•"/>
      <w:lvlJc w:val="left"/>
      <w:pPr>
        <w:ind w:left="602" w:hanging="28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60C01D8C">
      <w:numFmt w:val="bullet"/>
      <w:lvlText w:val="•"/>
      <w:lvlJc w:val="left"/>
      <w:pPr>
        <w:ind w:left="2020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2CF1D6">
      <w:numFmt w:val="bullet"/>
      <w:lvlText w:val="•"/>
      <w:lvlJc w:val="left"/>
      <w:pPr>
        <w:ind w:left="2965" w:hanging="699"/>
      </w:pPr>
      <w:rPr>
        <w:rFonts w:hint="default"/>
        <w:lang w:val="ru-RU" w:eastAsia="en-US" w:bidi="ar-SA"/>
      </w:rPr>
    </w:lvl>
    <w:lvl w:ilvl="3" w:tplc="28607788">
      <w:numFmt w:val="bullet"/>
      <w:lvlText w:val="•"/>
      <w:lvlJc w:val="left"/>
      <w:pPr>
        <w:ind w:left="3910" w:hanging="699"/>
      </w:pPr>
      <w:rPr>
        <w:rFonts w:hint="default"/>
        <w:lang w:val="ru-RU" w:eastAsia="en-US" w:bidi="ar-SA"/>
      </w:rPr>
    </w:lvl>
    <w:lvl w:ilvl="4" w:tplc="41B2BDDC">
      <w:numFmt w:val="bullet"/>
      <w:lvlText w:val="•"/>
      <w:lvlJc w:val="left"/>
      <w:pPr>
        <w:ind w:left="4855" w:hanging="699"/>
      </w:pPr>
      <w:rPr>
        <w:rFonts w:hint="default"/>
        <w:lang w:val="ru-RU" w:eastAsia="en-US" w:bidi="ar-SA"/>
      </w:rPr>
    </w:lvl>
    <w:lvl w:ilvl="5" w:tplc="483A3DA0">
      <w:numFmt w:val="bullet"/>
      <w:lvlText w:val="•"/>
      <w:lvlJc w:val="left"/>
      <w:pPr>
        <w:ind w:left="5800" w:hanging="699"/>
      </w:pPr>
      <w:rPr>
        <w:rFonts w:hint="default"/>
        <w:lang w:val="ru-RU" w:eastAsia="en-US" w:bidi="ar-SA"/>
      </w:rPr>
    </w:lvl>
    <w:lvl w:ilvl="6" w:tplc="6DFE22B2">
      <w:numFmt w:val="bullet"/>
      <w:lvlText w:val="•"/>
      <w:lvlJc w:val="left"/>
      <w:pPr>
        <w:ind w:left="6745" w:hanging="699"/>
      </w:pPr>
      <w:rPr>
        <w:rFonts w:hint="default"/>
        <w:lang w:val="ru-RU" w:eastAsia="en-US" w:bidi="ar-SA"/>
      </w:rPr>
    </w:lvl>
    <w:lvl w:ilvl="7" w:tplc="65421BA6">
      <w:numFmt w:val="bullet"/>
      <w:lvlText w:val="•"/>
      <w:lvlJc w:val="left"/>
      <w:pPr>
        <w:ind w:left="7690" w:hanging="699"/>
      </w:pPr>
      <w:rPr>
        <w:rFonts w:hint="default"/>
        <w:lang w:val="ru-RU" w:eastAsia="en-US" w:bidi="ar-SA"/>
      </w:rPr>
    </w:lvl>
    <w:lvl w:ilvl="8" w:tplc="25F81BAA">
      <w:numFmt w:val="bullet"/>
      <w:lvlText w:val="•"/>
      <w:lvlJc w:val="left"/>
      <w:pPr>
        <w:ind w:left="8636" w:hanging="699"/>
      </w:pPr>
      <w:rPr>
        <w:rFonts w:hint="default"/>
        <w:lang w:val="ru-RU" w:eastAsia="en-US" w:bidi="ar-SA"/>
      </w:rPr>
    </w:lvl>
  </w:abstractNum>
  <w:abstractNum w:abstractNumId="25" w15:restartNumberingAfterBreak="0">
    <w:nsid w:val="3B7A6A85"/>
    <w:multiLevelType w:val="hybridMultilevel"/>
    <w:tmpl w:val="7352B45C"/>
    <w:lvl w:ilvl="0" w:tplc="B09A856C">
      <w:start w:val="1"/>
      <w:numFmt w:val="decimal"/>
      <w:lvlText w:val="%1"/>
      <w:lvlJc w:val="left"/>
      <w:pPr>
        <w:ind w:left="602" w:hanging="24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E61440E0">
      <w:numFmt w:val="bullet"/>
      <w:lvlText w:val="•"/>
      <w:lvlJc w:val="left"/>
      <w:pPr>
        <w:ind w:left="1592" w:hanging="243"/>
      </w:pPr>
      <w:rPr>
        <w:rFonts w:hint="default"/>
        <w:lang w:val="ru-RU" w:eastAsia="en-US" w:bidi="ar-SA"/>
      </w:rPr>
    </w:lvl>
    <w:lvl w:ilvl="2" w:tplc="22DE2B9A">
      <w:numFmt w:val="bullet"/>
      <w:lvlText w:val="•"/>
      <w:lvlJc w:val="left"/>
      <w:pPr>
        <w:ind w:left="2585" w:hanging="243"/>
      </w:pPr>
      <w:rPr>
        <w:rFonts w:hint="default"/>
        <w:lang w:val="ru-RU" w:eastAsia="en-US" w:bidi="ar-SA"/>
      </w:rPr>
    </w:lvl>
    <w:lvl w:ilvl="3" w:tplc="3B18512A">
      <w:numFmt w:val="bullet"/>
      <w:lvlText w:val="•"/>
      <w:lvlJc w:val="left"/>
      <w:pPr>
        <w:ind w:left="3577" w:hanging="243"/>
      </w:pPr>
      <w:rPr>
        <w:rFonts w:hint="default"/>
        <w:lang w:val="ru-RU" w:eastAsia="en-US" w:bidi="ar-SA"/>
      </w:rPr>
    </w:lvl>
    <w:lvl w:ilvl="4" w:tplc="50288F4E">
      <w:numFmt w:val="bullet"/>
      <w:lvlText w:val="•"/>
      <w:lvlJc w:val="left"/>
      <w:pPr>
        <w:ind w:left="4570" w:hanging="243"/>
      </w:pPr>
      <w:rPr>
        <w:rFonts w:hint="default"/>
        <w:lang w:val="ru-RU" w:eastAsia="en-US" w:bidi="ar-SA"/>
      </w:rPr>
    </w:lvl>
    <w:lvl w:ilvl="5" w:tplc="337A240A">
      <w:numFmt w:val="bullet"/>
      <w:lvlText w:val="•"/>
      <w:lvlJc w:val="left"/>
      <w:pPr>
        <w:ind w:left="5563" w:hanging="243"/>
      </w:pPr>
      <w:rPr>
        <w:rFonts w:hint="default"/>
        <w:lang w:val="ru-RU" w:eastAsia="en-US" w:bidi="ar-SA"/>
      </w:rPr>
    </w:lvl>
    <w:lvl w:ilvl="6" w:tplc="09428FA6">
      <w:numFmt w:val="bullet"/>
      <w:lvlText w:val="•"/>
      <w:lvlJc w:val="left"/>
      <w:pPr>
        <w:ind w:left="6555" w:hanging="243"/>
      </w:pPr>
      <w:rPr>
        <w:rFonts w:hint="default"/>
        <w:lang w:val="ru-RU" w:eastAsia="en-US" w:bidi="ar-SA"/>
      </w:rPr>
    </w:lvl>
    <w:lvl w:ilvl="7" w:tplc="65A4995E">
      <w:numFmt w:val="bullet"/>
      <w:lvlText w:val="•"/>
      <w:lvlJc w:val="left"/>
      <w:pPr>
        <w:ind w:left="7548" w:hanging="243"/>
      </w:pPr>
      <w:rPr>
        <w:rFonts w:hint="default"/>
        <w:lang w:val="ru-RU" w:eastAsia="en-US" w:bidi="ar-SA"/>
      </w:rPr>
    </w:lvl>
    <w:lvl w:ilvl="8" w:tplc="46A6BDBA">
      <w:numFmt w:val="bullet"/>
      <w:lvlText w:val="•"/>
      <w:lvlJc w:val="left"/>
      <w:pPr>
        <w:ind w:left="8541" w:hanging="243"/>
      </w:pPr>
      <w:rPr>
        <w:rFonts w:hint="default"/>
        <w:lang w:val="ru-RU" w:eastAsia="en-US" w:bidi="ar-SA"/>
      </w:rPr>
    </w:lvl>
  </w:abstractNum>
  <w:abstractNum w:abstractNumId="26" w15:restartNumberingAfterBreak="0">
    <w:nsid w:val="3ED81733"/>
    <w:multiLevelType w:val="hybridMultilevel"/>
    <w:tmpl w:val="7D1638AA"/>
    <w:lvl w:ilvl="0" w:tplc="1B585CBC">
      <w:numFmt w:val="bullet"/>
      <w:lvlText w:val="•"/>
      <w:lvlJc w:val="left"/>
      <w:pPr>
        <w:ind w:left="602" w:hanging="42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1EEDBAA">
      <w:numFmt w:val="bullet"/>
      <w:lvlText w:val="•"/>
      <w:lvlJc w:val="left"/>
      <w:pPr>
        <w:ind w:left="602" w:hanging="29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ACE424BA">
      <w:numFmt w:val="bullet"/>
      <w:lvlText w:val="•"/>
      <w:lvlJc w:val="left"/>
      <w:pPr>
        <w:ind w:left="2585" w:hanging="293"/>
      </w:pPr>
      <w:rPr>
        <w:rFonts w:hint="default"/>
        <w:lang w:val="ru-RU" w:eastAsia="en-US" w:bidi="ar-SA"/>
      </w:rPr>
    </w:lvl>
    <w:lvl w:ilvl="3" w:tplc="6958B400">
      <w:numFmt w:val="bullet"/>
      <w:lvlText w:val="•"/>
      <w:lvlJc w:val="left"/>
      <w:pPr>
        <w:ind w:left="3577" w:hanging="293"/>
      </w:pPr>
      <w:rPr>
        <w:rFonts w:hint="default"/>
        <w:lang w:val="ru-RU" w:eastAsia="en-US" w:bidi="ar-SA"/>
      </w:rPr>
    </w:lvl>
    <w:lvl w:ilvl="4" w:tplc="D034D684">
      <w:numFmt w:val="bullet"/>
      <w:lvlText w:val="•"/>
      <w:lvlJc w:val="left"/>
      <w:pPr>
        <w:ind w:left="4570" w:hanging="293"/>
      </w:pPr>
      <w:rPr>
        <w:rFonts w:hint="default"/>
        <w:lang w:val="ru-RU" w:eastAsia="en-US" w:bidi="ar-SA"/>
      </w:rPr>
    </w:lvl>
    <w:lvl w:ilvl="5" w:tplc="14C2C4F6">
      <w:numFmt w:val="bullet"/>
      <w:lvlText w:val="•"/>
      <w:lvlJc w:val="left"/>
      <w:pPr>
        <w:ind w:left="5563" w:hanging="293"/>
      </w:pPr>
      <w:rPr>
        <w:rFonts w:hint="default"/>
        <w:lang w:val="ru-RU" w:eastAsia="en-US" w:bidi="ar-SA"/>
      </w:rPr>
    </w:lvl>
    <w:lvl w:ilvl="6" w:tplc="CF24454A">
      <w:numFmt w:val="bullet"/>
      <w:lvlText w:val="•"/>
      <w:lvlJc w:val="left"/>
      <w:pPr>
        <w:ind w:left="6555" w:hanging="293"/>
      </w:pPr>
      <w:rPr>
        <w:rFonts w:hint="default"/>
        <w:lang w:val="ru-RU" w:eastAsia="en-US" w:bidi="ar-SA"/>
      </w:rPr>
    </w:lvl>
    <w:lvl w:ilvl="7" w:tplc="7E7E0C70">
      <w:numFmt w:val="bullet"/>
      <w:lvlText w:val="•"/>
      <w:lvlJc w:val="left"/>
      <w:pPr>
        <w:ind w:left="7548" w:hanging="293"/>
      </w:pPr>
      <w:rPr>
        <w:rFonts w:hint="default"/>
        <w:lang w:val="ru-RU" w:eastAsia="en-US" w:bidi="ar-SA"/>
      </w:rPr>
    </w:lvl>
    <w:lvl w:ilvl="8" w:tplc="86D044A0">
      <w:numFmt w:val="bullet"/>
      <w:lvlText w:val="•"/>
      <w:lvlJc w:val="left"/>
      <w:pPr>
        <w:ind w:left="8541" w:hanging="293"/>
      </w:pPr>
      <w:rPr>
        <w:rFonts w:hint="default"/>
        <w:lang w:val="ru-RU" w:eastAsia="en-US" w:bidi="ar-SA"/>
      </w:rPr>
    </w:lvl>
  </w:abstractNum>
  <w:abstractNum w:abstractNumId="27" w15:restartNumberingAfterBreak="0">
    <w:nsid w:val="3F0735F1"/>
    <w:multiLevelType w:val="hybridMultilevel"/>
    <w:tmpl w:val="50D0A288"/>
    <w:lvl w:ilvl="0" w:tplc="AC026DC4">
      <w:numFmt w:val="bullet"/>
      <w:lvlText w:val="-"/>
      <w:lvlJc w:val="left"/>
      <w:pPr>
        <w:ind w:left="6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0496E2">
      <w:numFmt w:val="bullet"/>
      <w:lvlText w:val="-"/>
      <w:lvlJc w:val="left"/>
      <w:pPr>
        <w:ind w:left="60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40A306">
      <w:numFmt w:val="bullet"/>
      <w:lvlText w:val="•"/>
      <w:lvlJc w:val="left"/>
      <w:pPr>
        <w:ind w:left="2585" w:hanging="245"/>
      </w:pPr>
      <w:rPr>
        <w:rFonts w:hint="default"/>
        <w:lang w:val="ru-RU" w:eastAsia="en-US" w:bidi="ar-SA"/>
      </w:rPr>
    </w:lvl>
    <w:lvl w:ilvl="3" w:tplc="C07E144A">
      <w:numFmt w:val="bullet"/>
      <w:lvlText w:val="•"/>
      <w:lvlJc w:val="left"/>
      <w:pPr>
        <w:ind w:left="3577" w:hanging="245"/>
      </w:pPr>
      <w:rPr>
        <w:rFonts w:hint="default"/>
        <w:lang w:val="ru-RU" w:eastAsia="en-US" w:bidi="ar-SA"/>
      </w:rPr>
    </w:lvl>
    <w:lvl w:ilvl="4" w:tplc="BC580994">
      <w:numFmt w:val="bullet"/>
      <w:lvlText w:val="•"/>
      <w:lvlJc w:val="left"/>
      <w:pPr>
        <w:ind w:left="4570" w:hanging="245"/>
      </w:pPr>
      <w:rPr>
        <w:rFonts w:hint="default"/>
        <w:lang w:val="ru-RU" w:eastAsia="en-US" w:bidi="ar-SA"/>
      </w:rPr>
    </w:lvl>
    <w:lvl w:ilvl="5" w:tplc="B218BE60">
      <w:numFmt w:val="bullet"/>
      <w:lvlText w:val="•"/>
      <w:lvlJc w:val="left"/>
      <w:pPr>
        <w:ind w:left="5563" w:hanging="245"/>
      </w:pPr>
      <w:rPr>
        <w:rFonts w:hint="default"/>
        <w:lang w:val="ru-RU" w:eastAsia="en-US" w:bidi="ar-SA"/>
      </w:rPr>
    </w:lvl>
    <w:lvl w:ilvl="6" w:tplc="F704E838">
      <w:numFmt w:val="bullet"/>
      <w:lvlText w:val="•"/>
      <w:lvlJc w:val="left"/>
      <w:pPr>
        <w:ind w:left="6555" w:hanging="245"/>
      </w:pPr>
      <w:rPr>
        <w:rFonts w:hint="default"/>
        <w:lang w:val="ru-RU" w:eastAsia="en-US" w:bidi="ar-SA"/>
      </w:rPr>
    </w:lvl>
    <w:lvl w:ilvl="7" w:tplc="56A20140">
      <w:numFmt w:val="bullet"/>
      <w:lvlText w:val="•"/>
      <w:lvlJc w:val="left"/>
      <w:pPr>
        <w:ind w:left="7548" w:hanging="245"/>
      </w:pPr>
      <w:rPr>
        <w:rFonts w:hint="default"/>
        <w:lang w:val="ru-RU" w:eastAsia="en-US" w:bidi="ar-SA"/>
      </w:rPr>
    </w:lvl>
    <w:lvl w:ilvl="8" w:tplc="2C9CBD70">
      <w:numFmt w:val="bullet"/>
      <w:lvlText w:val="•"/>
      <w:lvlJc w:val="left"/>
      <w:pPr>
        <w:ind w:left="8541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42480C54"/>
    <w:multiLevelType w:val="hybridMultilevel"/>
    <w:tmpl w:val="4290FE3E"/>
    <w:lvl w:ilvl="0" w:tplc="53AC402A">
      <w:start w:val="1"/>
      <w:numFmt w:val="decimal"/>
      <w:lvlText w:val="%1."/>
      <w:lvlJc w:val="left"/>
      <w:pPr>
        <w:ind w:left="60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0F386">
      <w:numFmt w:val="bullet"/>
      <w:lvlText w:val="•"/>
      <w:lvlJc w:val="left"/>
      <w:pPr>
        <w:ind w:left="1592" w:hanging="283"/>
      </w:pPr>
      <w:rPr>
        <w:rFonts w:hint="default"/>
        <w:lang w:val="ru-RU" w:eastAsia="en-US" w:bidi="ar-SA"/>
      </w:rPr>
    </w:lvl>
    <w:lvl w:ilvl="2" w:tplc="0B0666E2">
      <w:numFmt w:val="bullet"/>
      <w:lvlText w:val="•"/>
      <w:lvlJc w:val="left"/>
      <w:pPr>
        <w:ind w:left="2585" w:hanging="283"/>
      </w:pPr>
      <w:rPr>
        <w:rFonts w:hint="default"/>
        <w:lang w:val="ru-RU" w:eastAsia="en-US" w:bidi="ar-SA"/>
      </w:rPr>
    </w:lvl>
    <w:lvl w:ilvl="3" w:tplc="73F63F80">
      <w:numFmt w:val="bullet"/>
      <w:lvlText w:val="•"/>
      <w:lvlJc w:val="left"/>
      <w:pPr>
        <w:ind w:left="3577" w:hanging="283"/>
      </w:pPr>
      <w:rPr>
        <w:rFonts w:hint="default"/>
        <w:lang w:val="ru-RU" w:eastAsia="en-US" w:bidi="ar-SA"/>
      </w:rPr>
    </w:lvl>
    <w:lvl w:ilvl="4" w:tplc="682267BC">
      <w:numFmt w:val="bullet"/>
      <w:lvlText w:val="•"/>
      <w:lvlJc w:val="left"/>
      <w:pPr>
        <w:ind w:left="4570" w:hanging="283"/>
      </w:pPr>
      <w:rPr>
        <w:rFonts w:hint="default"/>
        <w:lang w:val="ru-RU" w:eastAsia="en-US" w:bidi="ar-SA"/>
      </w:rPr>
    </w:lvl>
    <w:lvl w:ilvl="5" w:tplc="22EC3576">
      <w:numFmt w:val="bullet"/>
      <w:lvlText w:val="•"/>
      <w:lvlJc w:val="left"/>
      <w:pPr>
        <w:ind w:left="5563" w:hanging="283"/>
      </w:pPr>
      <w:rPr>
        <w:rFonts w:hint="default"/>
        <w:lang w:val="ru-RU" w:eastAsia="en-US" w:bidi="ar-SA"/>
      </w:rPr>
    </w:lvl>
    <w:lvl w:ilvl="6" w:tplc="58483616">
      <w:numFmt w:val="bullet"/>
      <w:lvlText w:val="•"/>
      <w:lvlJc w:val="left"/>
      <w:pPr>
        <w:ind w:left="6555" w:hanging="283"/>
      </w:pPr>
      <w:rPr>
        <w:rFonts w:hint="default"/>
        <w:lang w:val="ru-RU" w:eastAsia="en-US" w:bidi="ar-SA"/>
      </w:rPr>
    </w:lvl>
    <w:lvl w:ilvl="7" w:tplc="54CEDDFC">
      <w:numFmt w:val="bullet"/>
      <w:lvlText w:val="•"/>
      <w:lvlJc w:val="left"/>
      <w:pPr>
        <w:ind w:left="7548" w:hanging="283"/>
      </w:pPr>
      <w:rPr>
        <w:rFonts w:hint="default"/>
        <w:lang w:val="ru-RU" w:eastAsia="en-US" w:bidi="ar-SA"/>
      </w:rPr>
    </w:lvl>
    <w:lvl w:ilvl="8" w:tplc="AD9851DC">
      <w:numFmt w:val="bullet"/>
      <w:lvlText w:val="•"/>
      <w:lvlJc w:val="left"/>
      <w:pPr>
        <w:ind w:left="8541" w:hanging="283"/>
      </w:pPr>
      <w:rPr>
        <w:rFonts w:hint="default"/>
        <w:lang w:val="ru-RU" w:eastAsia="en-US" w:bidi="ar-SA"/>
      </w:rPr>
    </w:lvl>
  </w:abstractNum>
  <w:abstractNum w:abstractNumId="29" w15:restartNumberingAfterBreak="0">
    <w:nsid w:val="454236D9"/>
    <w:multiLevelType w:val="hybridMultilevel"/>
    <w:tmpl w:val="C0B0A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94A92"/>
    <w:multiLevelType w:val="multilevel"/>
    <w:tmpl w:val="2E2222FA"/>
    <w:lvl w:ilvl="0">
      <w:start w:val="5"/>
      <w:numFmt w:val="decimal"/>
      <w:lvlText w:val="%1"/>
      <w:lvlJc w:val="left"/>
      <w:pPr>
        <w:ind w:left="602" w:hanging="42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27"/>
      </w:pPr>
      <w:rPr>
        <w:rFonts w:hint="default"/>
        <w:lang w:val="ru-RU" w:eastAsia="en-US" w:bidi="ar-SA"/>
      </w:rPr>
    </w:lvl>
  </w:abstractNum>
  <w:abstractNum w:abstractNumId="31" w15:restartNumberingAfterBreak="0">
    <w:nsid w:val="49F5023F"/>
    <w:multiLevelType w:val="hybridMultilevel"/>
    <w:tmpl w:val="D6701194"/>
    <w:lvl w:ilvl="0" w:tplc="D84C6788">
      <w:numFmt w:val="bullet"/>
      <w:lvlText w:val="•"/>
      <w:lvlJc w:val="left"/>
      <w:pPr>
        <w:ind w:left="750" w:hanging="128"/>
      </w:pPr>
      <w:rPr>
        <w:rFonts w:ascii="Lucida Sans Unicode" w:eastAsia="Lucida Sans Unicode" w:hAnsi="Lucida Sans Unicode" w:cs="Lucida Sans Unicode" w:hint="default"/>
        <w:spacing w:val="-2"/>
        <w:w w:val="167"/>
        <w:sz w:val="10"/>
        <w:szCs w:val="10"/>
        <w:lang w:val="ru-RU" w:eastAsia="en-US" w:bidi="ar-SA"/>
      </w:rPr>
    </w:lvl>
    <w:lvl w:ilvl="1" w:tplc="21BCAA60">
      <w:numFmt w:val="bullet"/>
      <w:lvlText w:val="•"/>
      <w:lvlJc w:val="left"/>
      <w:pPr>
        <w:ind w:left="1275" w:hanging="114"/>
      </w:pPr>
      <w:rPr>
        <w:rFonts w:ascii="Lucida Sans Unicode" w:eastAsia="Lucida Sans Unicode" w:hAnsi="Lucida Sans Unicode" w:cs="Lucida Sans Unicode" w:hint="default"/>
        <w:spacing w:val="3"/>
        <w:w w:val="173"/>
        <w:sz w:val="8"/>
        <w:szCs w:val="8"/>
        <w:lang w:val="ru-RU" w:eastAsia="en-US" w:bidi="ar-SA"/>
      </w:rPr>
    </w:lvl>
    <w:lvl w:ilvl="2" w:tplc="B11E48CE">
      <w:numFmt w:val="bullet"/>
      <w:lvlText w:val="•"/>
      <w:lvlJc w:val="left"/>
      <w:pPr>
        <w:ind w:left="2327" w:hanging="114"/>
      </w:pPr>
      <w:rPr>
        <w:rFonts w:ascii="Lucida Sans Unicode" w:eastAsia="Lucida Sans Unicode" w:hAnsi="Lucida Sans Unicode" w:cs="Lucida Sans Unicode" w:hint="default"/>
        <w:spacing w:val="3"/>
        <w:w w:val="173"/>
        <w:sz w:val="8"/>
        <w:szCs w:val="8"/>
        <w:lang w:val="ru-RU" w:eastAsia="en-US" w:bidi="ar-SA"/>
      </w:rPr>
    </w:lvl>
    <w:lvl w:ilvl="3" w:tplc="857C4ECE">
      <w:numFmt w:val="bullet"/>
      <w:lvlText w:val="•"/>
      <w:lvlJc w:val="left"/>
      <w:pPr>
        <w:ind w:left="1619" w:hanging="114"/>
      </w:pPr>
      <w:rPr>
        <w:rFonts w:hint="default"/>
        <w:lang w:val="ru-RU" w:eastAsia="en-US" w:bidi="ar-SA"/>
      </w:rPr>
    </w:lvl>
    <w:lvl w:ilvl="4" w:tplc="882687AE">
      <w:numFmt w:val="bullet"/>
      <w:lvlText w:val="•"/>
      <w:lvlJc w:val="left"/>
      <w:pPr>
        <w:ind w:left="919" w:hanging="114"/>
      </w:pPr>
      <w:rPr>
        <w:rFonts w:hint="default"/>
        <w:lang w:val="ru-RU" w:eastAsia="en-US" w:bidi="ar-SA"/>
      </w:rPr>
    </w:lvl>
    <w:lvl w:ilvl="5" w:tplc="A9989728">
      <w:numFmt w:val="bullet"/>
      <w:lvlText w:val="•"/>
      <w:lvlJc w:val="left"/>
      <w:pPr>
        <w:ind w:left="219" w:hanging="114"/>
      </w:pPr>
      <w:rPr>
        <w:rFonts w:hint="default"/>
        <w:lang w:val="ru-RU" w:eastAsia="en-US" w:bidi="ar-SA"/>
      </w:rPr>
    </w:lvl>
    <w:lvl w:ilvl="6" w:tplc="7F9611F8">
      <w:numFmt w:val="bullet"/>
      <w:lvlText w:val="•"/>
      <w:lvlJc w:val="left"/>
      <w:pPr>
        <w:ind w:left="-481" w:hanging="114"/>
      </w:pPr>
      <w:rPr>
        <w:rFonts w:hint="default"/>
        <w:lang w:val="ru-RU" w:eastAsia="en-US" w:bidi="ar-SA"/>
      </w:rPr>
    </w:lvl>
    <w:lvl w:ilvl="7" w:tplc="AF780774">
      <w:numFmt w:val="bullet"/>
      <w:lvlText w:val="•"/>
      <w:lvlJc w:val="left"/>
      <w:pPr>
        <w:ind w:left="-1181" w:hanging="114"/>
      </w:pPr>
      <w:rPr>
        <w:rFonts w:hint="default"/>
        <w:lang w:val="ru-RU" w:eastAsia="en-US" w:bidi="ar-SA"/>
      </w:rPr>
    </w:lvl>
    <w:lvl w:ilvl="8" w:tplc="569C1DD4">
      <w:numFmt w:val="bullet"/>
      <w:lvlText w:val="•"/>
      <w:lvlJc w:val="left"/>
      <w:pPr>
        <w:ind w:left="-1882" w:hanging="114"/>
      </w:pPr>
      <w:rPr>
        <w:rFonts w:hint="default"/>
        <w:lang w:val="ru-RU" w:eastAsia="en-US" w:bidi="ar-SA"/>
      </w:rPr>
    </w:lvl>
  </w:abstractNum>
  <w:abstractNum w:abstractNumId="32" w15:restartNumberingAfterBreak="0">
    <w:nsid w:val="4A6D7B0A"/>
    <w:multiLevelType w:val="hybridMultilevel"/>
    <w:tmpl w:val="21C4AE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1DE7494"/>
    <w:multiLevelType w:val="multilevel"/>
    <w:tmpl w:val="2206B2D6"/>
    <w:lvl w:ilvl="0">
      <w:start w:val="1"/>
      <w:numFmt w:val="decimal"/>
      <w:lvlText w:val="%1"/>
      <w:lvlJc w:val="left"/>
      <w:pPr>
        <w:ind w:left="60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52"/>
      </w:pPr>
      <w:rPr>
        <w:rFonts w:hint="default"/>
        <w:lang w:val="ru-RU" w:eastAsia="en-US" w:bidi="ar-SA"/>
      </w:rPr>
    </w:lvl>
  </w:abstractNum>
  <w:abstractNum w:abstractNumId="34" w15:restartNumberingAfterBreak="0">
    <w:nsid w:val="52B246B4"/>
    <w:multiLevelType w:val="hybridMultilevel"/>
    <w:tmpl w:val="6E449F36"/>
    <w:lvl w:ilvl="0" w:tplc="87184C1A">
      <w:numFmt w:val="bullet"/>
      <w:lvlText w:val="•"/>
      <w:lvlJc w:val="left"/>
      <w:pPr>
        <w:ind w:left="723" w:hanging="114"/>
      </w:pPr>
      <w:rPr>
        <w:rFonts w:ascii="Lucida Sans Unicode" w:eastAsia="Lucida Sans Unicode" w:hAnsi="Lucida Sans Unicode" w:cs="Lucida Sans Unicode" w:hint="default"/>
        <w:spacing w:val="3"/>
        <w:w w:val="173"/>
        <w:sz w:val="8"/>
        <w:szCs w:val="8"/>
        <w:lang w:val="ru-RU" w:eastAsia="en-US" w:bidi="ar-SA"/>
      </w:rPr>
    </w:lvl>
    <w:lvl w:ilvl="1" w:tplc="FB825172">
      <w:numFmt w:val="bullet"/>
      <w:lvlText w:val="•"/>
      <w:lvlJc w:val="left"/>
      <w:pPr>
        <w:ind w:left="1036" w:hanging="114"/>
      </w:pPr>
      <w:rPr>
        <w:rFonts w:hint="default"/>
        <w:lang w:val="ru-RU" w:eastAsia="en-US" w:bidi="ar-SA"/>
      </w:rPr>
    </w:lvl>
    <w:lvl w:ilvl="2" w:tplc="DFA2D044">
      <w:numFmt w:val="bullet"/>
      <w:lvlText w:val="•"/>
      <w:lvlJc w:val="left"/>
      <w:pPr>
        <w:ind w:left="1353" w:hanging="114"/>
      </w:pPr>
      <w:rPr>
        <w:rFonts w:hint="default"/>
        <w:lang w:val="ru-RU" w:eastAsia="en-US" w:bidi="ar-SA"/>
      </w:rPr>
    </w:lvl>
    <w:lvl w:ilvl="3" w:tplc="5684572C">
      <w:numFmt w:val="bullet"/>
      <w:lvlText w:val="•"/>
      <w:lvlJc w:val="left"/>
      <w:pPr>
        <w:ind w:left="1670" w:hanging="114"/>
      </w:pPr>
      <w:rPr>
        <w:rFonts w:hint="default"/>
        <w:lang w:val="ru-RU" w:eastAsia="en-US" w:bidi="ar-SA"/>
      </w:rPr>
    </w:lvl>
    <w:lvl w:ilvl="4" w:tplc="A914DCFE">
      <w:numFmt w:val="bullet"/>
      <w:lvlText w:val="•"/>
      <w:lvlJc w:val="left"/>
      <w:pPr>
        <w:ind w:left="1987" w:hanging="114"/>
      </w:pPr>
      <w:rPr>
        <w:rFonts w:hint="default"/>
        <w:lang w:val="ru-RU" w:eastAsia="en-US" w:bidi="ar-SA"/>
      </w:rPr>
    </w:lvl>
    <w:lvl w:ilvl="5" w:tplc="9138BF98">
      <w:numFmt w:val="bullet"/>
      <w:lvlText w:val="•"/>
      <w:lvlJc w:val="left"/>
      <w:pPr>
        <w:ind w:left="2303" w:hanging="114"/>
      </w:pPr>
      <w:rPr>
        <w:rFonts w:hint="default"/>
        <w:lang w:val="ru-RU" w:eastAsia="en-US" w:bidi="ar-SA"/>
      </w:rPr>
    </w:lvl>
    <w:lvl w:ilvl="6" w:tplc="9FC6F9AC">
      <w:numFmt w:val="bullet"/>
      <w:lvlText w:val="•"/>
      <w:lvlJc w:val="left"/>
      <w:pPr>
        <w:ind w:left="2620" w:hanging="114"/>
      </w:pPr>
      <w:rPr>
        <w:rFonts w:hint="default"/>
        <w:lang w:val="ru-RU" w:eastAsia="en-US" w:bidi="ar-SA"/>
      </w:rPr>
    </w:lvl>
    <w:lvl w:ilvl="7" w:tplc="FBA6D150">
      <w:numFmt w:val="bullet"/>
      <w:lvlText w:val="•"/>
      <w:lvlJc w:val="left"/>
      <w:pPr>
        <w:ind w:left="2937" w:hanging="114"/>
      </w:pPr>
      <w:rPr>
        <w:rFonts w:hint="default"/>
        <w:lang w:val="ru-RU" w:eastAsia="en-US" w:bidi="ar-SA"/>
      </w:rPr>
    </w:lvl>
    <w:lvl w:ilvl="8" w:tplc="70D06BC8">
      <w:numFmt w:val="bullet"/>
      <w:lvlText w:val="•"/>
      <w:lvlJc w:val="left"/>
      <w:pPr>
        <w:ind w:left="3254" w:hanging="114"/>
      </w:pPr>
      <w:rPr>
        <w:rFonts w:hint="default"/>
        <w:lang w:val="ru-RU" w:eastAsia="en-US" w:bidi="ar-SA"/>
      </w:rPr>
    </w:lvl>
  </w:abstractNum>
  <w:abstractNum w:abstractNumId="35" w15:restartNumberingAfterBreak="0">
    <w:nsid w:val="54935A30"/>
    <w:multiLevelType w:val="hybridMultilevel"/>
    <w:tmpl w:val="471EAF06"/>
    <w:lvl w:ilvl="0" w:tplc="0DFCC344">
      <w:start w:val="1"/>
      <w:numFmt w:val="decimal"/>
      <w:lvlText w:val="%1)"/>
      <w:lvlJc w:val="left"/>
      <w:pPr>
        <w:ind w:left="60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EA69A2">
      <w:numFmt w:val="bullet"/>
      <w:lvlText w:val="•"/>
      <w:lvlJc w:val="left"/>
      <w:pPr>
        <w:ind w:left="1592" w:hanging="389"/>
      </w:pPr>
      <w:rPr>
        <w:rFonts w:hint="default"/>
        <w:lang w:val="ru-RU" w:eastAsia="en-US" w:bidi="ar-SA"/>
      </w:rPr>
    </w:lvl>
    <w:lvl w:ilvl="2" w:tplc="EBB62740">
      <w:numFmt w:val="bullet"/>
      <w:lvlText w:val="•"/>
      <w:lvlJc w:val="left"/>
      <w:pPr>
        <w:ind w:left="2585" w:hanging="389"/>
      </w:pPr>
      <w:rPr>
        <w:rFonts w:hint="default"/>
        <w:lang w:val="ru-RU" w:eastAsia="en-US" w:bidi="ar-SA"/>
      </w:rPr>
    </w:lvl>
    <w:lvl w:ilvl="3" w:tplc="177AEEA2">
      <w:numFmt w:val="bullet"/>
      <w:lvlText w:val="•"/>
      <w:lvlJc w:val="left"/>
      <w:pPr>
        <w:ind w:left="3577" w:hanging="389"/>
      </w:pPr>
      <w:rPr>
        <w:rFonts w:hint="default"/>
        <w:lang w:val="ru-RU" w:eastAsia="en-US" w:bidi="ar-SA"/>
      </w:rPr>
    </w:lvl>
    <w:lvl w:ilvl="4" w:tplc="413AB604">
      <w:numFmt w:val="bullet"/>
      <w:lvlText w:val="•"/>
      <w:lvlJc w:val="left"/>
      <w:pPr>
        <w:ind w:left="4570" w:hanging="389"/>
      </w:pPr>
      <w:rPr>
        <w:rFonts w:hint="default"/>
        <w:lang w:val="ru-RU" w:eastAsia="en-US" w:bidi="ar-SA"/>
      </w:rPr>
    </w:lvl>
    <w:lvl w:ilvl="5" w:tplc="26B0AF06">
      <w:numFmt w:val="bullet"/>
      <w:lvlText w:val="•"/>
      <w:lvlJc w:val="left"/>
      <w:pPr>
        <w:ind w:left="5563" w:hanging="389"/>
      </w:pPr>
      <w:rPr>
        <w:rFonts w:hint="default"/>
        <w:lang w:val="ru-RU" w:eastAsia="en-US" w:bidi="ar-SA"/>
      </w:rPr>
    </w:lvl>
    <w:lvl w:ilvl="6" w:tplc="F0464716">
      <w:numFmt w:val="bullet"/>
      <w:lvlText w:val="•"/>
      <w:lvlJc w:val="left"/>
      <w:pPr>
        <w:ind w:left="6555" w:hanging="389"/>
      </w:pPr>
      <w:rPr>
        <w:rFonts w:hint="default"/>
        <w:lang w:val="ru-RU" w:eastAsia="en-US" w:bidi="ar-SA"/>
      </w:rPr>
    </w:lvl>
    <w:lvl w:ilvl="7" w:tplc="82463EBC">
      <w:numFmt w:val="bullet"/>
      <w:lvlText w:val="•"/>
      <w:lvlJc w:val="left"/>
      <w:pPr>
        <w:ind w:left="7548" w:hanging="389"/>
      </w:pPr>
      <w:rPr>
        <w:rFonts w:hint="default"/>
        <w:lang w:val="ru-RU" w:eastAsia="en-US" w:bidi="ar-SA"/>
      </w:rPr>
    </w:lvl>
    <w:lvl w:ilvl="8" w:tplc="09D82588">
      <w:numFmt w:val="bullet"/>
      <w:lvlText w:val="•"/>
      <w:lvlJc w:val="left"/>
      <w:pPr>
        <w:ind w:left="8541" w:hanging="389"/>
      </w:pPr>
      <w:rPr>
        <w:rFonts w:hint="default"/>
        <w:lang w:val="ru-RU" w:eastAsia="en-US" w:bidi="ar-SA"/>
      </w:rPr>
    </w:lvl>
  </w:abstractNum>
  <w:abstractNum w:abstractNumId="36" w15:restartNumberingAfterBreak="0">
    <w:nsid w:val="5C32409C"/>
    <w:multiLevelType w:val="hybridMultilevel"/>
    <w:tmpl w:val="B1BE5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0739D"/>
    <w:multiLevelType w:val="hybridMultilevel"/>
    <w:tmpl w:val="2CD08052"/>
    <w:lvl w:ilvl="0" w:tplc="2CD65DA8">
      <w:numFmt w:val="bullet"/>
      <w:lvlText w:val="•"/>
      <w:lvlJc w:val="left"/>
      <w:pPr>
        <w:ind w:left="1273" w:hanging="168"/>
      </w:pPr>
      <w:rPr>
        <w:rFonts w:hint="default"/>
        <w:w w:val="167"/>
        <w:lang w:val="ru-RU" w:eastAsia="en-US" w:bidi="ar-SA"/>
      </w:rPr>
    </w:lvl>
    <w:lvl w:ilvl="1" w:tplc="8C7E2DEC">
      <w:numFmt w:val="bullet"/>
      <w:lvlText w:val="•"/>
      <w:lvlJc w:val="left"/>
      <w:pPr>
        <w:ind w:left="1807" w:hanging="168"/>
      </w:pPr>
      <w:rPr>
        <w:rFonts w:hint="default"/>
        <w:lang w:val="ru-RU" w:eastAsia="en-US" w:bidi="ar-SA"/>
      </w:rPr>
    </w:lvl>
    <w:lvl w:ilvl="2" w:tplc="13A4CB1E">
      <w:numFmt w:val="bullet"/>
      <w:lvlText w:val="•"/>
      <w:lvlJc w:val="left"/>
      <w:pPr>
        <w:ind w:left="2335" w:hanging="168"/>
      </w:pPr>
      <w:rPr>
        <w:rFonts w:hint="default"/>
        <w:lang w:val="ru-RU" w:eastAsia="en-US" w:bidi="ar-SA"/>
      </w:rPr>
    </w:lvl>
    <w:lvl w:ilvl="3" w:tplc="DD6E45B4">
      <w:numFmt w:val="bullet"/>
      <w:lvlText w:val="•"/>
      <w:lvlJc w:val="left"/>
      <w:pPr>
        <w:ind w:left="2863" w:hanging="168"/>
      </w:pPr>
      <w:rPr>
        <w:rFonts w:hint="default"/>
        <w:lang w:val="ru-RU" w:eastAsia="en-US" w:bidi="ar-SA"/>
      </w:rPr>
    </w:lvl>
    <w:lvl w:ilvl="4" w:tplc="7A2C8BF8">
      <w:numFmt w:val="bullet"/>
      <w:lvlText w:val="•"/>
      <w:lvlJc w:val="left"/>
      <w:pPr>
        <w:ind w:left="3391" w:hanging="168"/>
      </w:pPr>
      <w:rPr>
        <w:rFonts w:hint="default"/>
        <w:lang w:val="ru-RU" w:eastAsia="en-US" w:bidi="ar-SA"/>
      </w:rPr>
    </w:lvl>
    <w:lvl w:ilvl="5" w:tplc="25327D02">
      <w:numFmt w:val="bullet"/>
      <w:lvlText w:val="•"/>
      <w:lvlJc w:val="left"/>
      <w:pPr>
        <w:ind w:left="3919" w:hanging="168"/>
      </w:pPr>
      <w:rPr>
        <w:rFonts w:hint="default"/>
        <w:lang w:val="ru-RU" w:eastAsia="en-US" w:bidi="ar-SA"/>
      </w:rPr>
    </w:lvl>
    <w:lvl w:ilvl="6" w:tplc="497EE7DA">
      <w:numFmt w:val="bullet"/>
      <w:lvlText w:val="•"/>
      <w:lvlJc w:val="left"/>
      <w:pPr>
        <w:ind w:left="4447" w:hanging="168"/>
      </w:pPr>
      <w:rPr>
        <w:rFonts w:hint="default"/>
        <w:lang w:val="ru-RU" w:eastAsia="en-US" w:bidi="ar-SA"/>
      </w:rPr>
    </w:lvl>
    <w:lvl w:ilvl="7" w:tplc="29C27AEE">
      <w:numFmt w:val="bullet"/>
      <w:lvlText w:val="•"/>
      <w:lvlJc w:val="left"/>
      <w:pPr>
        <w:ind w:left="4975" w:hanging="168"/>
      </w:pPr>
      <w:rPr>
        <w:rFonts w:hint="default"/>
        <w:lang w:val="ru-RU" w:eastAsia="en-US" w:bidi="ar-SA"/>
      </w:rPr>
    </w:lvl>
    <w:lvl w:ilvl="8" w:tplc="6F405398">
      <w:numFmt w:val="bullet"/>
      <w:lvlText w:val="•"/>
      <w:lvlJc w:val="left"/>
      <w:pPr>
        <w:ind w:left="5503" w:hanging="168"/>
      </w:pPr>
      <w:rPr>
        <w:rFonts w:hint="default"/>
        <w:lang w:val="ru-RU" w:eastAsia="en-US" w:bidi="ar-SA"/>
      </w:rPr>
    </w:lvl>
  </w:abstractNum>
  <w:abstractNum w:abstractNumId="38" w15:restartNumberingAfterBreak="0">
    <w:nsid w:val="6361570D"/>
    <w:multiLevelType w:val="hybridMultilevel"/>
    <w:tmpl w:val="9B826F4E"/>
    <w:lvl w:ilvl="0" w:tplc="98D815B0">
      <w:numFmt w:val="bullet"/>
      <w:lvlText w:val="-"/>
      <w:lvlJc w:val="left"/>
      <w:pPr>
        <w:ind w:left="602" w:hanging="226"/>
      </w:pPr>
      <w:rPr>
        <w:rFonts w:hint="default"/>
        <w:w w:val="100"/>
        <w:lang w:val="ru-RU" w:eastAsia="en-US" w:bidi="ar-SA"/>
      </w:rPr>
    </w:lvl>
    <w:lvl w:ilvl="1" w:tplc="82D833A2">
      <w:numFmt w:val="bullet"/>
      <w:lvlText w:val="•"/>
      <w:lvlJc w:val="left"/>
      <w:pPr>
        <w:ind w:left="1592" w:hanging="226"/>
      </w:pPr>
      <w:rPr>
        <w:rFonts w:hint="default"/>
        <w:lang w:val="ru-RU" w:eastAsia="en-US" w:bidi="ar-SA"/>
      </w:rPr>
    </w:lvl>
    <w:lvl w:ilvl="2" w:tplc="346C867C">
      <w:numFmt w:val="bullet"/>
      <w:lvlText w:val="•"/>
      <w:lvlJc w:val="left"/>
      <w:pPr>
        <w:ind w:left="2585" w:hanging="226"/>
      </w:pPr>
      <w:rPr>
        <w:rFonts w:hint="default"/>
        <w:lang w:val="ru-RU" w:eastAsia="en-US" w:bidi="ar-SA"/>
      </w:rPr>
    </w:lvl>
    <w:lvl w:ilvl="3" w:tplc="A25E652C">
      <w:numFmt w:val="bullet"/>
      <w:lvlText w:val="•"/>
      <w:lvlJc w:val="left"/>
      <w:pPr>
        <w:ind w:left="3577" w:hanging="226"/>
      </w:pPr>
      <w:rPr>
        <w:rFonts w:hint="default"/>
        <w:lang w:val="ru-RU" w:eastAsia="en-US" w:bidi="ar-SA"/>
      </w:rPr>
    </w:lvl>
    <w:lvl w:ilvl="4" w:tplc="C994B72C">
      <w:numFmt w:val="bullet"/>
      <w:lvlText w:val="•"/>
      <w:lvlJc w:val="left"/>
      <w:pPr>
        <w:ind w:left="4570" w:hanging="226"/>
      </w:pPr>
      <w:rPr>
        <w:rFonts w:hint="default"/>
        <w:lang w:val="ru-RU" w:eastAsia="en-US" w:bidi="ar-SA"/>
      </w:rPr>
    </w:lvl>
    <w:lvl w:ilvl="5" w:tplc="B17C93E8">
      <w:numFmt w:val="bullet"/>
      <w:lvlText w:val="•"/>
      <w:lvlJc w:val="left"/>
      <w:pPr>
        <w:ind w:left="5563" w:hanging="226"/>
      </w:pPr>
      <w:rPr>
        <w:rFonts w:hint="default"/>
        <w:lang w:val="ru-RU" w:eastAsia="en-US" w:bidi="ar-SA"/>
      </w:rPr>
    </w:lvl>
    <w:lvl w:ilvl="6" w:tplc="AC70D582">
      <w:numFmt w:val="bullet"/>
      <w:lvlText w:val="•"/>
      <w:lvlJc w:val="left"/>
      <w:pPr>
        <w:ind w:left="6555" w:hanging="226"/>
      </w:pPr>
      <w:rPr>
        <w:rFonts w:hint="default"/>
        <w:lang w:val="ru-RU" w:eastAsia="en-US" w:bidi="ar-SA"/>
      </w:rPr>
    </w:lvl>
    <w:lvl w:ilvl="7" w:tplc="76D406B8">
      <w:numFmt w:val="bullet"/>
      <w:lvlText w:val="•"/>
      <w:lvlJc w:val="left"/>
      <w:pPr>
        <w:ind w:left="7548" w:hanging="226"/>
      </w:pPr>
      <w:rPr>
        <w:rFonts w:hint="default"/>
        <w:lang w:val="ru-RU" w:eastAsia="en-US" w:bidi="ar-SA"/>
      </w:rPr>
    </w:lvl>
    <w:lvl w:ilvl="8" w:tplc="1DF0D136">
      <w:numFmt w:val="bullet"/>
      <w:lvlText w:val="•"/>
      <w:lvlJc w:val="left"/>
      <w:pPr>
        <w:ind w:left="8541" w:hanging="226"/>
      </w:pPr>
      <w:rPr>
        <w:rFonts w:hint="default"/>
        <w:lang w:val="ru-RU" w:eastAsia="en-US" w:bidi="ar-SA"/>
      </w:rPr>
    </w:lvl>
  </w:abstractNum>
  <w:abstractNum w:abstractNumId="39" w15:restartNumberingAfterBreak="0">
    <w:nsid w:val="669C422B"/>
    <w:multiLevelType w:val="multilevel"/>
    <w:tmpl w:val="7042F684"/>
    <w:lvl w:ilvl="0">
      <w:start w:val="1"/>
      <w:numFmt w:val="decimal"/>
      <w:lvlText w:val="%1"/>
      <w:lvlJc w:val="left"/>
      <w:pPr>
        <w:ind w:left="6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90"/>
      </w:pPr>
      <w:rPr>
        <w:rFonts w:hint="default"/>
        <w:lang w:val="ru-RU" w:eastAsia="en-US" w:bidi="ar-SA"/>
      </w:rPr>
    </w:lvl>
  </w:abstractNum>
  <w:abstractNum w:abstractNumId="40" w15:restartNumberingAfterBreak="0">
    <w:nsid w:val="671E3713"/>
    <w:multiLevelType w:val="hybridMultilevel"/>
    <w:tmpl w:val="44AA99E4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1" w15:restartNumberingAfterBreak="0">
    <w:nsid w:val="67520CBD"/>
    <w:multiLevelType w:val="multilevel"/>
    <w:tmpl w:val="EE6A0A0C"/>
    <w:lvl w:ilvl="0">
      <w:start w:val="8"/>
      <w:numFmt w:val="decimal"/>
      <w:lvlText w:val="%1"/>
      <w:lvlJc w:val="left"/>
      <w:pPr>
        <w:ind w:left="6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A940200"/>
    <w:multiLevelType w:val="multilevel"/>
    <w:tmpl w:val="C44667C2"/>
    <w:lvl w:ilvl="0">
      <w:start w:val="1"/>
      <w:numFmt w:val="decimal"/>
      <w:lvlText w:val="%1."/>
      <w:lvlJc w:val="left"/>
      <w:pPr>
        <w:ind w:left="2080" w:hanging="9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6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10" w:hanging="14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02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8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5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0" w:hanging="142"/>
      </w:pPr>
      <w:rPr>
        <w:rFonts w:hint="default"/>
        <w:lang w:val="ru-RU" w:eastAsia="en-US" w:bidi="ar-SA"/>
      </w:rPr>
    </w:lvl>
  </w:abstractNum>
  <w:abstractNum w:abstractNumId="43" w15:restartNumberingAfterBreak="0">
    <w:nsid w:val="6AA179D8"/>
    <w:multiLevelType w:val="multilevel"/>
    <w:tmpl w:val="D80AACCE"/>
    <w:lvl w:ilvl="0">
      <w:start w:val="5"/>
      <w:numFmt w:val="decimal"/>
      <w:lvlText w:val="%1."/>
      <w:lvlJc w:val="left"/>
      <w:pPr>
        <w:ind w:left="842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6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54"/>
      </w:pPr>
      <w:rPr>
        <w:rFonts w:hint="default"/>
        <w:lang w:val="ru-RU" w:eastAsia="en-US" w:bidi="ar-SA"/>
      </w:rPr>
    </w:lvl>
  </w:abstractNum>
  <w:abstractNum w:abstractNumId="44" w15:restartNumberingAfterBreak="0">
    <w:nsid w:val="6AFF0360"/>
    <w:multiLevelType w:val="hybridMultilevel"/>
    <w:tmpl w:val="426218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EA46C21"/>
    <w:multiLevelType w:val="hybridMultilevel"/>
    <w:tmpl w:val="08724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520F71"/>
    <w:multiLevelType w:val="hybridMultilevel"/>
    <w:tmpl w:val="3D36B78E"/>
    <w:lvl w:ilvl="0" w:tplc="48A8E3A2">
      <w:start w:val="1"/>
      <w:numFmt w:val="decimal"/>
      <w:lvlText w:val="%1."/>
      <w:lvlJc w:val="left"/>
      <w:pPr>
        <w:ind w:left="8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A26FE2"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 w:tplc="C966D3B0">
      <w:numFmt w:val="bullet"/>
      <w:lvlText w:val="•"/>
      <w:lvlJc w:val="left"/>
      <w:pPr>
        <w:ind w:left="2809" w:hanging="281"/>
      </w:pPr>
      <w:rPr>
        <w:rFonts w:hint="default"/>
        <w:lang w:val="ru-RU" w:eastAsia="en-US" w:bidi="ar-SA"/>
      </w:rPr>
    </w:lvl>
    <w:lvl w:ilvl="3" w:tplc="964C88AE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4" w:tplc="E702F50A">
      <w:numFmt w:val="bullet"/>
      <w:lvlText w:val="•"/>
      <w:lvlJc w:val="left"/>
      <w:pPr>
        <w:ind w:left="4738" w:hanging="281"/>
      </w:pPr>
      <w:rPr>
        <w:rFonts w:hint="default"/>
        <w:lang w:val="ru-RU" w:eastAsia="en-US" w:bidi="ar-SA"/>
      </w:rPr>
    </w:lvl>
    <w:lvl w:ilvl="5" w:tplc="37A40AA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CDD4DC4A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C32018B0">
      <w:numFmt w:val="bullet"/>
      <w:lvlText w:val="•"/>
      <w:lvlJc w:val="left"/>
      <w:pPr>
        <w:ind w:left="7632" w:hanging="281"/>
      </w:pPr>
      <w:rPr>
        <w:rFonts w:hint="default"/>
        <w:lang w:val="ru-RU" w:eastAsia="en-US" w:bidi="ar-SA"/>
      </w:rPr>
    </w:lvl>
    <w:lvl w:ilvl="8" w:tplc="7462321A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76206FB2"/>
    <w:multiLevelType w:val="multilevel"/>
    <w:tmpl w:val="F372025E"/>
    <w:lvl w:ilvl="0">
      <w:start w:val="2"/>
      <w:numFmt w:val="decimal"/>
      <w:lvlText w:val="%1."/>
      <w:lvlJc w:val="left"/>
      <w:pPr>
        <w:ind w:left="8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6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2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35"/>
      </w:pPr>
      <w:rPr>
        <w:rFonts w:hint="default"/>
        <w:lang w:val="ru-RU" w:eastAsia="en-US" w:bidi="ar-SA"/>
      </w:rPr>
    </w:lvl>
  </w:abstractNum>
  <w:abstractNum w:abstractNumId="48" w15:restartNumberingAfterBreak="0">
    <w:nsid w:val="7E5F4F30"/>
    <w:multiLevelType w:val="hybridMultilevel"/>
    <w:tmpl w:val="3D208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43FEF"/>
    <w:multiLevelType w:val="multilevel"/>
    <w:tmpl w:val="2E46A412"/>
    <w:lvl w:ilvl="0">
      <w:start w:val="1"/>
      <w:numFmt w:val="decimal"/>
      <w:lvlText w:val="%1"/>
      <w:lvlJc w:val="left"/>
      <w:pPr>
        <w:ind w:left="460" w:hanging="61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60" w:hanging="61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0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8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43"/>
  </w:num>
  <w:num w:numId="4">
    <w:abstractNumId w:val="28"/>
  </w:num>
  <w:num w:numId="5">
    <w:abstractNumId w:val="47"/>
  </w:num>
  <w:num w:numId="6">
    <w:abstractNumId w:val="39"/>
  </w:num>
  <w:num w:numId="7">
    <w:abstractNumId w:val="14"/>
  </w:num>
  <w:num w:numId="8">
    <w:abstractNumId w:val="49"/>
  </w:num>
  <w:num w:numId="9">
    <w:abstractNumId w:val="16"/>
  </w:num>
  <w:num w:numId="10">
    <w:abstractNumId w:val="9"/>
  </w:num>
  <w:num w:numId="11">
    <w:abstractNumId w:val="22"/>
  </w:num>
  <w:num w:numId="12">
    <w:abstractNumId w:val="2"/>
  </w:num>
  <w:num w:numId="13">
    <w:abstractNumId w:val="1"/>
  </w:num>
  <w:num w:numId="14">
    <w:abstractNumId w:val="33"/>
  </w:num>
  <w:num w:numId="15">
    <w:abstractNumId w:val="41"/>
  </w:num>
  <w:num w:numId="16">
    <w:abstractNumId w:val="21"/>
  </w:num>
  <w:num w:numId="17">
    <w:abstractNumId w:val="7"/>
  </w:num>
  <w:num w:numId="18">
    <w:abstractNumId w:val="3"/>
  </w:num>
  <w:num w:numId="19">
    <w:abstractNumId w:val="42"/>
  </w:num>
  <w:num w:numId="20">
    <w:abstractNumId w:val="8"/>
  </w:num>
  <w:num w:numId="21">
    <w:abstractNumId w:val="30"/>
  </w:num>
  <w:num w:numId="22">
    <w:abstractNumId w:val="15"/>
  </w:num>
  <w:num w:numId="23">
    <w:abstractNumId w:val="46"/>
  </w:num>
  <w:num w:numId="24">
    <w:abstractNumId w:val="25"/>
  </w:num>
  <w:num w:numId="25">
    <w:abstractNumId w:val="0"/>
  </w:num>
  <w:num w:numId="26">
    <w:abstractNumId w:val="24"/>
  </w:num>
  <w:num w:numId="27">
    <w:abstractNumId w:val="38"/>
  </w:num>
  <w:num w:numId="28">
    <w:abstractNumId w:val="35"/>
  </w:num>
  <w:num w:numId="29">
    <w:abstractNumId w:val="5"/>
  </w:num>
  <w:num w:numId="30">
    <w:abstractNumId w:val="34"/>
  </w:num>
  <w:num w:numId="31">
    <w:abstractNumId w:val="18"/>
  </w:num>
  <w:num w:numId="32">
    <w:abstractNumId w:val="31"/>
  </w:num>
  <w:num w:numId="33">
    <w:abstractNumId w:val="37"/>
  </w:num>
  <w:num w:numId="34">
    <w:abstractNumId w:val="23"/>
  </w:num>
  <w:num w:numId="35">
    <w:abstractNumId w:val="6"/>
  </w:num>
  <w:num w:numId="36">
    <w:abstractNumId w:val="26"/>
  </w:num>
  <w:num w:numId="37">
    <w:abstractNumId w:val="10"/>
  </w:num>
  <w:num w:numId="38">
    <w:abstractNumId w:val="27"/>
  </w:num>
  <w:num w:numId="39">
    <w:abstractNumId w:val="20"/>
  </w:num>
  <w:num w:numId="40">
    <w:abstractNumId w:val="12"/>
  </w:num>
  <w:num w:numId="41">
    <w:abstractNumId w:val="44"/>
  </w:num>
  <w:num w:numId="42">
    <w:abstractNumId w:val="32"/>
  </w:num>
  <w:num w:numId="43">
    <w:abstractNumId w:val="40"/>
  </w:num>
  <w:num w:numId="44">
    <w:abstractNumId w:val="29"/>
  </w:num>
  <w:num w:numId="45">
    <w:abstractNumId w:val="45"/>
  </w:num>
  <w:num w:numId="46">
    <w:abstractNumId w:val="11"/>
  </w:num>
  <w:num w:numId="47">
    <w:abstractNumId w:val="17"/>
  </w:num>
  <w:num w:numId="48">
    <w:abstractNumId w:val="36"/>
  </w:num>
  <w:num w:numId="49">
    <w:abstractNumId w:val="4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43"/>
    <w:rsid w:val="00017200"/>
    <w:rsid w:val="000B0431"/>
    <w:rsid w:val="000D1099"/>
    <w:rsid w:val="00113598"/>
    <w:rsid w:val="001546E9"/>
    <w:rsid w:val="00162DF6"/>
    <w:rsid w:val="00173843"/>
    <w:rsid w:val="001A2B12"/>
    <w:rsid w:val="001B7565"/>
    <w:rsid w:val="001D1458"/>
    <w:rsid w:val="002437A3"/>
    <w:rsid w:val="002472DC"/>
    <w:rsid w:val="00254CA2"/>
    <w:rsid w:val="0026429E"/>
    <w:rsid w:val="0027347E"/>
    <w:rsid w:val="002738F6"/>
    <w:rsid w:val="00280A83"/>
    <w:rsid w:val="00282B9D"/>
    <w:rsid w:val="002B5718"/>
    <w:rsid w:val="002D76B7"/>
    <w:rsid w:val="00300BF5"/>
    <w:rsid w:val="003338A9"/>
    <w:rsid w:val="00354DB8"/>
    <w:rsid w:val="00357DC1"/>
    <w:rsid w:val="00367F1E"/>
    <w:rsid w:val="003E5AA1"/>
    <w:rsid w:val="003F2C6B"/>
    <w:rsid w:val="003F4ADC"/>
    <w:rsid w:val="00426EAD"/>
    <w:rsid w:val="00466502"/>
    <w:rsid w:val="00467115"/>
    <w:rsid w:val="004B4ADC"/>
    <w:rsid w:val="004C7BF8"/>
    <w:rsid w:val="004F4AC7"/>
    <w:rsid w:val="005057BA"/>
    <w:rsid w:val="005328AE"/>
    <w:rsid w:val="005332DD"/>
    <w:rsid w:val="005C2592"/>
    <w:rsid w:val="005D2AF0"/>
    <w:rsid w:val="00626D9F"/>
    <w:rsid w:val="00642191"/>
    <w:rsid w:val="006812D4"/>
    <w:rsid w:val="007364AE"/>
    <w:rsid w:val="0076726E"/>
    <w:rsid w:val="00770C5C"/>
    <w:rsid w:val="0078421A"/>
    <w:rsid w:val="00795C98"/>
    <w:rsid w:val="007D1227"/>
    <w:rsid w:val="008108A9"/>
    <w:rsid w:val="00841206"/>
    <w:rsid w:val="008414F9"/>
    <w:rsid w:val="008763D9"/>
    <w:rsid w:val="008A26F0"/>
    <w:rsid w:val="008C624C"/>
    <w:rsid w:val="00911DB8"/>
    <w:rsid w:val="00930F8F"/>
    <w:rsid w:val="00954401"/>
    <w:rsid w:val="009578B2"/>
    <w:rsid w:val="00965BE2"/>
    <w:rsid w:val="0097082C"/>
    <w:rsid w:val="00993CB8"/>
    <w:rsid w:val="009A2164"/>
    <w:rsid w:val="009C74C9"/>
    <w:rsid w:val="009F3294"/>
    <w:rsid w:val="00A00361"/>
    <w:rsid w:val="00A0088E"/>
    <w:rsid w:val="00A47F1B"/>
    <w:rsid w:val="00A5646F"/>
    <w:rsid w:val="00A61738"/>
    <w:rsid w:val="00A73889"/>
    <w:rsid w:val="00A85199"/>
    <w:rsid w:val="00AB7A1A"/>
    <w:rsid w:val="00B00B36"/>
    <w:rsid w:val="00B16CE0"/>
    <w:rsid w:val="00B407E6"/>
    <w:rsid w:val="00B62A27"/>
    <w:rsid w:val="00B95EBE"/>
    <w:rsid w:val="00BA535D"/>
    <w:rsid w:val="00BB099F"/>
    <w:rsid w:val="00BC1535"/>
    <w:rsid w:val="00BE6F19"/>
    <w:rsid w:val="00C31D34"/>
    <w:rsid w:val="00C3709C"/>
    <w:rsid w:val="00C41669"/>
    <w:rsid w:val="00C74819"/>
    <w:rsid w:val="00C858D8"/>
    <w:rsid w:val="00C8631A"/>
    <w:rsid w:val="00C86AD8"/>
    <w:rsid w:val="00CC12B3"/>
    <w:rsid w:val="00D330B8"/>
    <w:rsid w:val="00DC2B2A"/>
    <w:rsid w:val="00DC4413"/>
    <w:rsid w:val="00DE1EFF"/>
    <w:rsid w:val="00E12417"/>
    <w:rsid w:val="00E24D41"/>
    <w:rsid w:val="00EC167C"/>
    <w:rsid w:val="00F153E2"/>
    <w:rsid w:val="00F56A89"/>
    <w:rsid w:val="00F7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3A52"/>
  <w15:chartTrackingRefBased/>
  <w15:docId w15:val="{77A01E95-2459-43AE-9481-F73B9DAA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7082C"/>
    <w:pPr>
      <w:widowControl w:val="0"/>
      <w:autoSpaceDE w:val="0"/>
      <w:autoSpaceDN w:val="0"/>
      <w:spacing w:before="4" w:after="0" w:line="240" w:lineRule="auto"/>
      <w:ind w:left="6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7082C"/>
    <w:pPr>
      <w:widowControl w:val="0"/>
      <w:autoSpaceDE w:val="0"/>
      <w:autoSpaceDN w:val="0"/>
      <w:spacing w:after="0" w:line="240" w:lineRule="auto"/>
      <w:ind w:left="1428" w:right="1396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08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7082C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97082C"/>
  </w:style>
  <w:style w:type="table" w:customStyle="1" w:styleId="TableNormal">
    <w:name w:val="Table Normal"/>
    <w:uiPriority w:val="2"/>
    <w:semiHidden/>
    <w:unhideWhenUsed/>
    <w:qFormat/>
    <w:rsid w:val="00970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082C"/>
    <w:pPr>
      <w:widowControl w:val="0"/>
      <w:autoSpaceDE w:val="0"/>
      <w:autoSpaceDN w:val="0"/>
      <w:spacing w:after="0" w:line="240" w:lineRule="auto"/>
      <w:ind w:left="6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08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7082C"/>
    <w:pPr>
      <w:widowControl w:val="0"/>
      <w:autoSpaceDE w:val="0"/>
      <w:autoSpaceDN w:val="0"/>
      <w:spacing w:after="0" w:line="240" w:lineRule="auto"/>
      <w:ind w:left="738" w:right="705"/>
      <w:jc w:val="center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97082C"/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styleId="a7">
    <w:name w:val="List Paragraph"/>
    <w:basedOn w:val="a"/>
    <w:uiPriority w:val="1"/>
    <w:qFormat/>
    <w:rsid w:val="0097082C"/>
    <w:pPr>
      <w:widowControl w:val="0"/>
      <w:autoSpaceDE w:val="0"/>
      <w:autoSpaceDN w:val="0"/>
      <w:spacing w:after="0" w:line="240" w:lineRule="auto"/>
      <w:ind w:left="6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08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A0088E"/>
    <w:rPr>
      <w:b/>
      <w:bCs/>
    </w:rPr>
  </w:style>
  <w:style w:type="paragraph" w:customStyle="1" w:styleId="Default">
    <w:name w:val="Default"/>
    <w:rsid w:val="00C86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C8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dcterms:created xsi:type="dcterms:W3CDTF">2023-06-11T04:01:00Z</dcterms:created>
  <dcterms:modified xsi:type="dcterms:W3CDTF">2023-06-14T12:06:00Z</dcterms:modified>
</cp:coreProperties>
</file>